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7215"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6190"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6E575228" w:rsidR="00043528" w:rsidRDefault="00CD7B93"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77880" behindDoc="0" locked="0" layoutInCell="1" allowOverlap="1" wp14:anchorId="143E64E4" wp14:editId="2D61684E">
            <wp:simplePos x="0" y="0"/>
            <wp:positionH relativeFrom="column">
              <wp:posOffset>-739775</wp:posOffset>
            </wp:positionH>
            <wp:positionV relativeFrom="paragraph">
              <wp:posOffset>980818</wp:posOffset>
            </wp:positionV>
            <wp:extent cx="1838528" cy="768448"/>
            <wp:effectExtent l="0" t="0" r="3175" b="635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38528" cy="768448"/>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84024"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83000"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75832"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7A8A3C33" w14:textId="77777777" w:rsidR="00CD7B93" w:rsidRDefault="00043528" w:rsidP="00CD7B9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CD7B93">
                              <w:rPr>
                                <w:rFonts w:ascii="Arial" w:eastAsia="Times New Roman" w:hAnsi="Arial" w:cs="Arial"/>
                                <w:b/>
                                <w:bCs/>
                                <w:color w:val="3B9D47"/>
                                <w:sz w:val="52"/>
                                <w:szCs w:val="52"/>
                              </w:rPr>
                              <w:t xml:space="preserve">Engineered Recycled Rigid </w:t>
                            </w:r>
                            <w:r w:rsidR="00CD7B93" w:rsidRPr="00630EF1">
                              <w:rPr>
                                <w:rFonts w:ascii="Arial" w:eastAsia="Times New Roman" w:hAnsi="Arial" w:cs="Arial"/>
                                <w:b/>
                                <w:bCs/>
                                <w:color w:val="3B9D47"/>
                                <w:sz w:val="52"/>
                                <w:szCs w:val="52"/>
                              </w:rPr>
                              <w:t>PVC</w:t>
                            </w:r>
                          </w:p>
                          <w:p w14:paraId="24346844" w14:textId="77777777" w:rsidR="00CD7B93" w:rsidRPr="00630EF1" w:rsidRDefault="00CD7B93" w:rsidP="00CD7B93">
                            <w:pPr>
                              <w:ind w:left="720"/>
                              <w:jc w:val="center"/>
                              <w:rPr>
                                <w:rFonts w:ascii="Cambria" w:hAnsi="Cambria" w:cs="Apple Chancery"/>
                                <w:color w:val="3B9D47"/>
                                <w:sz w:val="36"/>
                                <w:szCs w:val="36"/>
                              </w:rPr>
                            </w:pPr>
                            <w:r>
                              <w:rPr>
                                <w:rFonts w:ascii="Arial" w:eastAsia="Times New Roman" w:hAnsi="Arial" w:cs="Arial"/>
                                <w:b/>
                                <w:bCs/>
                                <w:color w:val="3B9D47"/>
                                <w:sz w:val="52"/>
                                <w:szCs w:val="52"/>
                              </w:rPr>
                              <w:t>Exterior Wall</w:t>
                            </w:r>
                            <w:r w:rsidRPr="00630EF1">
                              <w:rPr>
                                <w:rFonts w:ascii="Arial" w:eastAsia="Times New Roman" w:hAnsi="Arial" w:cs="Arial"/>
                                <w:b/>
                                <w:bCs/>
                                <w:color w:val="3B9D47"/>
                                <w:sz w:val="52"/>
                                <w:szCs w:val="52"/>
                              </w:rPr>
                              <w:t xml:space="preserve"> Submittal</w:t>
                            </w:r>
                          </w:p>
                          <w:p w14:paraId="279BC8E9" w14:textId="1C85E4D5" w:rsidR="00043528" w:rsidRPr="00CD7B93" w:rsidRDefault="00043528" w:rsidP="00043528">
                            <w:pPr>
                              <w:rPr>
                                <w:rFonts w:ascii="Arial" w:eastAsia="Times New Roman" w:hAnsi="Arial" w:cs="Arial"/>
                                <w:b/>
                                <w:bCs/>
                                <w:color w:val="6DAA44"/>
                                <w:sz w:val="52"/>
                                <w:szCs w:val="52"/>
                              </w:rPr>
                            </w:pPr>
                          </w:p>
                          <w:p w14:paraId="1E775170" w14:textId="6D2041E4" w:rsidR="00043528" w:rsidRPr="008C1F2E" w:rsidRDefault="00043528" w:rsidP="00043528">
                            <w:pPr>
                              <w:jc w:val="center"/>
                              <w:rPr>
                                <w:rFonts w:ascii="Cambria" w:hAnsi="Cambria" w:cs="Apple Chancery"/>
                                <w:b/>
                                <w:bCs/>
                                <w:color w:val="FFFFFF" w:themeColor="background1"/>
                                <w:sz w:val="36"/>
                                <w:szCs w:val="36"/>
                              </w:rPr>
                            </w:pPr>
                            <w:r w:rsidRPr="008C1F2E">
                              <w:rPr>
                                <w:rFonts w:ascii="Cambria" w:hAnsi="Cambria" w:cs="Apple Chancery"/>
                                <w:b/>
                                <w:bCs/>
                                <w:color w:val="FFFFFF" w:themeColor="background1"/>
                                <w:sz w:val="36"/>
                                <w:szCs w:val="36"/>
                              </w:rPr>
                              <w:t xml:space="preserve">07 46 33 </w:t>
                            </w:r>
                            <w:proofErr w:type="spellStart"/>
                            <w:r w:rsidRPr="008C1F2E">
                              <w:rPr>
                                <w:rFonts w:ascii="Cambria" w:hAnsi="Cambria" w:cs="Apple Chancery"/>
                                <w:b/>
                                <w:bCs/>
                                <w:color w:val="FFFFFF" w:themeColor="background1"/>
                                <w:sz w:val="36"/>
                                <w:szCs w:val="36"/>
                              </w:rPr>
                              <w:t>ChamClad</w:t>
                            </w:r>
                            <w:proofErr w:type="spellEnd"/>
                            <w:r w:rsidRPr="008C1F2E">
                              <w:rPr>
                                <w:rFonts w:ascii="Cambria" w:hAnsi="Cambria" w:cs="Apple Chancery"/>
                                <w:b/>
                                <w:bCs/>
                                <w:color w:val="FFFFFF" w:themeColor="background1"/>
                                <w:sz w:val="36"/>
                                <w:szCs w:val="36"/>
                              </w:rPr>
                              <w:t xml:space="preserve"> Laminated Film PVC Siding Panels</w:t>
                            </w:r>
                          </w:p>
                          <w:p w14:paraId="7D0BE387" w14:textId="098CC2B7" w:rsidR="00043528"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 xml:space="preserve">Exterior 6” Classic Wall Panel and </w:t>
                            </w:r>
                            <w:proofErr w:type="spellStart"/>
                            <w:r w:rsidRPr="004B2ADB">
                              <w:rPr>
                                <w:rFonts w:ascii="Cambria" w:hAnsi="Cambria" w:cs="Apple Chancery"/>
                                <w:color w:val="FFFFFF" w:themeColor="background1"/>
                                <w:sz w:val="28"/>
                                <w:szCs w:val="28"/>
                              </w:rPr>
                              <w:t>Shadowline</w:t>
                            </w:r>
                            <w:proofErr w:type="spellEnd"/>
                            <w:r w:rsidRPr="004B2ADB">
                              <w:rPr>
                                <w:rFonts w:ascii="Cambria" w:hAnsi="Cambria" w:cs="Apple Chancery"/>
                                <w:color w:val="FFFFFF" w:themeColor="background1"/>
                                <w:sz w:val="28"/>
                                <w:szCs w:val="28"/>
                              </w:rPr>
                              <w:t xml:space="preserve"> Series 6” Panel with 6” Reveal,</w:t>
                            </w:r>
                          </w:p>
                          <w:p w14:paraId="627BF167" w14:textId="2D5DA83C" w:rsidR="00043528" w:rsidRPr="004B2ADB"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6” Panel with 3” Reveal, 12” Panel with 2” Reveal</w:t>
                            </w:r>
                          </w:p>
                          <w:p w14:paraId="47E8F3B4" w14:textId="77777777" w:rsidR="00043528" w:rsidRPr="008C1F2E" w:rsidRDefault="00043528" w:rsidP="00043528">
                            <w:pPr>
                              <w:rPr>
                                <w:rFonts w:ascii="Cambria" w:hAnsi="Cambria" w:cs="Apple Chancery"/>
                                <w:color w:val="FFFFFF" w:themeColor="background1"/>
                                <w:sz w:val="36"/>
                                <w:szCs w:val="36"/>
                              </w:rPr>
                            </w:pP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49CA6898"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07 42 93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Soffit Panels </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75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7A8A3C33" w14:textId="77777777" w:rsidR="00CD7B93" w:rsidRDefault="00043528" w:rsidP="00CD7B93">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 xml:space="preserve">  </w:t>
                      </w:r>
                      <w:r w:rsidR="00CD7B93">
                        <w:rPr>
                          <w:rFonts w:ascii="Arial" w:eastAsia="Times New Roman" w:hAnsi="Arial" w:cs="Arial"/>
                          <w:b/>
                          <w:bCs/>
                          <w:color w:val="3B9D47"/>
                          <w:sz w:val="52"/>
                          <w:szCs w:val="52"/>
                        </w:rPr>
                        <w:t xml:space="preserve">Engineered Recycled Rigid </w:t>
                      </w:r>
                      <w:r w:rsidR="00CD7B93" w:rsidRPr="00630EF1">
                        <w:rPr>
                          <w:rFonts w:ascii="Arial" w:eastAsia="Times New Roman" w:hAnsi="Arial" w:cs="Arial"/>
                          <w:b/>
                          <w:bCs/>
                          <w:color w:val="3B9D47"/>
                          <w:sz w:val="52"/>
                          <w:szCs w:val="52"/>
                        </w:rPr>
                        <w:t>PVC</w:t>
                      </w:r>
                    </w:p>
                    <w:p w14:paraId="24346844" w14:textId="77777777" w:rsidR="00CD7B93" w:rsidRPr="00630EF1" w:rsidRDefault="00CD7B93" w:rsidP="00CD7B93">
                      <w:pPr>
                        <w:ind w:left="720"/>
                        <w:jc w:val="center"/>
                        <w:rPr>
                          <w:rFonts w:ascii="Cambria" w:hAnsi="Cambria" w:cs="Apple Chancery"/>
                          <w:color w:val="3B9D47"/>
                          <w:sz w:val="36"/>
                          <w:szCs w:val="36"/>
                        </w:rPr>
                      </w:pPr>
                      <w:r>
                        <w:rPr>
                          <w:rFonts w:ascii="Arial" w:eastAsia="Times New Roman" w:hAnsi="Arial" w:cs="Arial"/>
                          <w:b/>
                          <w:bCs/>
                          <w:color w:val="3B9D47"/>
                          <w:sz w:val="52"/>
                          <w:szCs w:val="52"/>
                        </w:rPr>
                        <w:t>Exterior Wall</w:t>
                      </w:r>
                      <w:r w:rsidRPr="00630EF1">
                        <w:rPr>
                          <w:rFonts w:ascii="Arial" w:eastAsia="Times New Roman" w:hAnsi="Arial" w:cs="Arial"/>
                          <w:b/>
                          <w:bCs/>
                          <w:color w:val="3B9D47"/>
                          <w:sz w:val="52"/>
                          <w:szCs w:val="52"/>
                        </w:rPr>
                        <w:t xml:space="preserve"> Submittal</w:t>
                      </w:r>
                    </w:p>
                    <w:p w14:paraId="279BC8E9" w14:textId="1C85E4D5" w:rsidR="00043528" w:rsidRPr="00CD7B93" w:rsidRDefault="00043528" w:rsidP="00043528">
                      <w:pPr>
                        <w:rPr>
                          <w:rFonts w:ascii="Arial" w:eastAsia="Times New Roman" w:hAnsi="Arial" w:cs="Arial"/>
                          <w:b/>
                          <w:bCs/>
                          <w:color w:val="6DAA44"/>
                          <w:sz w:val="52"/>
                          <w:szCs w:val="52"/>
                        </w:rPr>
                      </w:pPr>
                    </w:p>
                    <w:p w14:paraId="1E775170" w14:textId="6D2041E4" w:rsidR="00043528" w:rsidRPr="008C1F2E" w:rsidRDefault="00043528" w:rsidP="00043528">
                      <w:pPr>
                        <w:jc w:val="center"/>
                        <w:rPr>
                          <w:rFonts w:ascii="Cambria" w:hAnsi="Cambria" w:cs="Apple Chancery"/>
                          <w:b/>
                          <w:bCs/>
                          <w:color w:val="FFFFFF" w:themeColor="background1"/>
                          <w:sz w:val="36"/>
                          <w:szCs w:val="36"/>
                        </w:rPr>
                      </w:pPr>
                      <w:r w:rsidRPr="008C1F2E">
                        <w:rPr>
                          <w:rFonts w:ascii="Cambria" w:hAnsi="Cambria" w:cs="Apple Chancery"/>
                          <w:b/>
                          <w:bCs/>
                          <w:color w:val="FFFFFF" w:themeColor="background1"/>
                          <w:sz w:val="36"/>
                          <w:szCs w:val="36"/>
                        </w:rPr>
                        <w:t xml:space="preserve">07 46 33 </w:t>
                      </w:r>
                      <w:proofErr w:type="spellStart"/>
                      <w:r w:rsidRPr="008C1F2E">
                        <w:rPr>
                          <w:rFonts w:ascii="Cambria" w:hAnsi="Cambria" w:cs="Apple Chancery"/>
                          <w:b/>
                          <w:bCs/>
                          <w:color w:val="FFFFFF" w:themeColor="background1"/>
                          <w:sz w:val="36"/>
                          <w:szCs w:val="36"/>
                        </w:rPr>
                        <w:t>ChamClad</w:t>
                      </w:r>
                      <w:proofErr w:type="spellEnd"/>
                      <w:r w:rsidRPr="008C1F2E">
                        <w:rPr>
                          <w:rFonts w:ascii="Cambria" w:hAnsi="Cambria" w:cs="Apple Chancery"/>
                          <w:b/>
                          <w:bCs/>
                          <w:color w:val="FFFFFF" w:themeColor="background1"/>
                          <w:sz w:val="36"/>
                          <w:szCs w:val="36"/>
                        </w:rPr>
                        <w:t xml:space="preserve"> Laminated Film PVC Siding Panels</w:t>
                      </w:r>
                    </w:p>
                    <w:p w14:paraId="7D0BE387" w14:textId="098CC2B7" w:rsidR="00043528"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 xml:space="preserve">Exterior 6” Classic Wall Panel and </w:t>
                      </w:r>
                      <w:proofErr w:type="spellStart"/>
                      <w:r w:rsidRPr="004B2ADB">
                        <w:rPr>
                          <w:rFonts w:ascii="Cambria" w:hAnsi="Cambria" w:cs="Apple Chancery"/>
                          <w:color w:val="FFFFFF" w:themeColor="background1"/>
                          <w:sz w:val="28"/>
                          <w:szCs w:val="28"/>
                        </w:rPr>
                        <w:t>Shadowline</w:t>
                      </w:r>
                      <w:proofErr w:type="spellEnd"/>
                      <w:r w:rsidRPr="004B2ADB">
                        <w:rPr>
                          <w:rFonts w:ascii="Cambria" w:hAnsi="Cambria" w:cs="Apple Chancery"/>
                          <w:color w:val="FFFFFF" w:themeColor="background1"/>
                          <w:sz w:val="28"/>
                          <w:szCs w:val="28"/>
                        </w:rPr>
                        <w:t xml:space="preserve"> Series 6” Panel with 6” Reveal,</w:t>
                      </w:r>
                    </w:p>
                    <w:p w14:paraId="627BF167" w14:textId="2D5DA83C" w:rsidR="00043528" w:rsidRPr="004B2ADB" w:rsidRDefault="00043528" w:rsidP="00043528">
                      <w:pPr>
                        <w:jc w:val="center"/>
                        <w:rPr>
                          <w:rFonts w:ascii="Cambria" w:hAnsi="Cambria" w:cs="Apple Chancery"/>
                          <w:color w:val="FFFFFF" w:themeColor="background1"/>
                          <w:sz w:val="28"/>
                          <w:szCs w:val="28"/>
                        </w:rPr>
                      </w:pPr>
                      <w:r w:rsidRPr="004B2ADB">
                        <w:rPr>
                          <w:rFonts w:ascii="Cambria" w:hAnsi="Cambria" w:cs="Apple Chancery"/>
                          <w:color w:val="FFFFFF" w:themeColor="background1"/>
                          <w:sz w:val="28"/>
                          <w:szCs w:val="28"/>
                        </w:rPr>
                        <w:t>6” Panel with 3” Reveal, 12” Panel with 2” Reveal</w:t>
                      </w:r>
                    </w:p>
                    <w:p w14:paraId="47E8F3B4" w14:textId="77777777" w:rsidR="00043528" w:rsidRPr="008C1F2E" w:rsidRDefault="00043528" w:rsidP="00043528">
                      <w:pPr>
                        <w:rPr>
                          <w:rFonts w:ascii="Cambria" w:hAnsi="Cambria" w:cs="Apple Chancery"/>
                          <w:color w:val="FFFFFF" w:themeColor="background1"/>
                          <w:sz w:val="36"/>
                          <w:szCs w:val="36"/>
                        </w:rPr>
                      </w:pP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49CA6898"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07 42 93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Soffit Panels </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81976"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602411C3"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581348">
                              <w:rPr>
                                <w:color w:val="FFFFFF" w:themeColor="background1"/>
                                <w:sz w:val="28"/>
                                <w:szCs w:val="28"/>
                                <w:lang w:val="en-US"/>
                              </w:rPr>
                              <w:t>22</w:t>
                            </w:r>
                            <w:r>
                              <w:rPr>
                                <w:color w:val="FFFFFF" w:themeColor="background1"/>
                                <w:sz w:val="28"/>
                                <w:szCs w:val="28"/>
                                <w:lang w:val="en-US"/>
                              </w:rPr>
                              <w:t>, 2024</w:t>
                            </w:r>
                          </w:p>
                          <w:p w14:paraId="50464F8A" w14:textId="61946219" w:rsidR="00043528" w:rsidRPr="00A43A84" w:rsidRDefault="00CD7B93" w:rsidP="00043528">
                            <w:pPr>
                              <w:rPr>
                                <w:color w:val="FFFFFF" w:themeColor="background1"/>
                                <w:sz w:val="28"/>
                                <w:szCs w:val="28"/>
                                <w:lang w:val="en-US"/>
                              </w:rPr>
                            </w:pPr>
                            <w:r>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81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602411C3"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581348">
                        <w:rPr>
                          <w:color w:val="FFFFFF" w:themeColor="background1"/>
                          <w:sz w:val="28"/>
                          <w:szCs w:val="28"/>
                          <w:lang w:val="en-US"/>
                        </w:rPr>
                        <w:t>22</w:t>
                      </w:r>
                      <w:r>
                        <w:rPr>
                          <w:color w:val="FFFFFF" w:themeColor="background1"/>
                          <w:sz w:val="28"/>
                          <w:szCs w:val="28"/>
                          <w:lang w:val="en-US"/>
                        </w:rPr>
                        <w:t>, 2024</w:t>
                      </w:r>
                    </w:p>
                    <w:p w14:paraId="50464F8A" w14:textId="61946219" w:rsidR="00043528" w:rsidRPr="00A43A84" w:rsidRDefault="00CD7B93" w:rsidP="00043528">
                      <w:pPr>
                        <w:rPr>
                          <w:color w:val="FFFFFF" w:themeColor="background1"/>
                          <w:sz w:val="28"/>
                          <w:szCs w:val="28"/>
                          <w:lang w:val="en-US"/>
                        </w:rPr>
                      </w:pPr>
                      <w:r>
                        <w:rPr>
                          <w:color w:val="FFFFFF" w:themeColor="background1"/>
                          <w:sz w:val="28"/>
                          <w:szCs w:val="28"/>
                          <w:lang w:val="en-US"/>
                        </w:rPr>
                        <w:t>CAN</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79928" behindDoc="0" locked="0" layoutInCell="1" allowOverlap="1" wp14:anchorId="701BF3FC" wp14:editId="5FED9BA2">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79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68D99E21" w:rsidR="00E51137" w:rsidRPr="000F717C" w:rsidRDefault="00E51137" w:rsidP="00581348">
      <w:pPr>
        <w:pStyle w:val="TOC1"/>
        <w:numPr>
          <w:ilvl w:val="0"/>
          <w:numId w:val="61"/>
        </w:numPr>
        <w:rPr>
          <w:rFonts w:ascii="Calibri" w:hAnsi="Calibri" w:cs="Calibri"/>
          <w:sz w:val="28"/>
          <w:szCs w:val="28"/>
        </w:rPr>
      </w:pPr>
      <w:r>
        <w:rPr>
          <w:rFonts w:ascii="Calibri" w:hAnsi="Calibri" w:cs="Calibri"/>
          <w:sz w:val="28"/>
          <w:szCs w:val="28"/>
        </w:rPr>
        <w:t>Technical Spec Sheets 7</w:t>
      </w:r>
      <w:r w:rsidR="0037442E">
        <w:rPr>
          <w:rFonts w:ascii="Calibri" w:hAnsi="Calibri" w:cs="Calibri"/>
          <w:sz w:val="28"/>
          <w:szCs w:val="28"/>
        </w:rPr>
        <w:t>1</w:t>
      </w:r>
    </w:p>
    <w:p w14:paraId="21E43751" w14:textId="32E11CBE" w:rsidR="000F717C" w:rsidRPr="000F717C" w:rsidRDefault="000F717C" w:rsidP="00581348">
      <w:pPr>
        <w:pStyle w:val="TOC1"/>
        <w:numPr>
          <w:ilvl w:val="0"/>
          <w:numId w:val="61"/>
        </w:numPr>
        <w:rPr>
          <w:rFonts w:ascii="Calibri" w:hAnsi="Calibri" w:cs="Calibri"/>
          <w:sz w:val="28"/>
          <w:szCs w:val="28"/>
        </w:rPr>
      </w:pPr>
      <w:r w:rsidRPr="000F717C">
        <w:rPr>
          <w:rFonts w:ascii="Calibri" w:hAnsi="Calibri" w:cs="Calibri"/>
          <w:sz w:val="28"/>
          <w:szCs w:val="28"/>
        </w:rPr>
        <w:t>Colors 7</w:t>
      </w:r>
      <w:r w:rsidR="0037442E">
        <w:rPr>
          <w:rFonts w:ascii="Calibri" w:hAnsi="Calibri" w:cs="Calibri"/>
          <w:sz w:val="28"/>
          <w:szCs w:val="28"/>
        </w:rPr>
        <w:t>3</w:t>
      </w:r>
    </w:p>
    <w:p w14:paraId="2D61DDCC" w14:textId="7747B5A5"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37442E">
        <w:rPr>
          <w:rFonts w:ascii="Calibri" w:hAnsi="Calibri" w:cs="Calibri"/>
          <w:sz w:val="28"/>
          <w:szCs w:val="28"/>
        </w:rPr>
        <w:t>4</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85048"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1736"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71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2760"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72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7071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70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1" behindDoc="0" locked="0" layoutInCell="1" allowOverlap="1" wp14:anchorId="31C8541F" wp14:editId="29211A1A">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0AEB39B6" id="officeArt object" o:spid="_x0000_s1026" alt="Isosceles Triangle 18" style="position:absolute;margin-left:30.95pt;margin-top:18.3pt;width:510.95pt;height:683.5pt;z-index:251658241;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244592,4340299;3244592,4340299;3244592,4340299;3244592,4340299" o:connectangles="0,90,180,270"/>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4" behindDoc="1" locked="0" layoutInCell="1" allowOverlap="1" wp14:anchorId="2ED0ADEF" wp14:editId="2022489E">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5742C0DF"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581348">
        <w:rPr>
          <w:rFonts w:asciiTheme="minorHAnsi" w:hAnsiTheme="minorHAnsi" w:cstheme="minorBidi"/>
          <w:sz w:val="28"/>
          <w:szCs w:val="28"/>
        </w:rPr>
        <w:t>March</w:t>
      </w:r>
      <w:r w:rsidR="00A32A0C">
        <w:rPr>
          <w:rFonts w:asciiTheme="minorHAnsi" w:hAnsiTheme="minorHAnsi" w:cstheme="minorBidi"/>
          <w:sz w:val="28"/>
          <w:szCs w:val="28"/>
        </w:rPr>
        <w:t xml:space="preserve"> 2</w:t>
      </w:r>
      <w:r w:rsidR="00581348">
        <w:rPr>
          <w:rFonts w:asciiTheme="minorHAnsi" w:hAnsiTheme="minorHAnsi" w:cstheme="minorBidi"/>
          <w:sz w:val="28"/>
          <w:szCs w:val="28"/>
        </w:rPr>
        <w:t>2</w:t>
      </w:r>
      <w:r w:rsidR="00581348">
        <w:rPr>
          <w:rFonts w:asciiTheme="minorHAnsi" w:hAnsiTheme="minorHAnsi" w:cstheme="minorBidi"/>
          <w:sz w:val="28"/>
          <w:szCs w:val="28"/>
          <w:vertAlign w:val="superscript"/>
        </w:rPr>
        <w:t>nd</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29A367F2" w:rsidR="0060415F" w:rsidRPr="00C05FEB" w:rsidRDefault="00C05FEB" w:rsidP="00F679EE">
      <w:pPr>
        <w:pStyle w:val="Subtitle"/>
        <w:rPr>
          <w:sz w:val="13"/>
          <w:szCs w:val="13"/>
          <w:u w:color="FFFFFF"/>
        </w:rPr>
      </w:pPr>
      <w:r w:rsidRPr="00C05FEB">
        <w:rPr>
          <w:sz w:val="13"/>
          <w:szCs w:val="13"/>
          <w:u w:color="FFFFFF"/>
        </w:rPr>
        <w:t xml:space="preserve">Supersedes </w:t>
      </w:r>
      <w:r w:rsidR="00581348">
        <w:rPr>
          <w:sz w:val="13"/>
          <w:szCs w:val="13"/>
          <w:u w:color="FFFFFF"/>
        </w:rPr>
        <w:t>January 2024</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72EB4E30"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00581348">
        <w:rPr>
          <w:rFonts w:ascii="Calibri" w:hAnsi="Calibri" w:cs="Calibri"/>
          <w:sz w:val="24"/>
          <w:szCs w:val="24"/>
        </w:rPr>
        <w:t>3</w:t>
      </w:r>
    </w:p>
    <w:p w14:paraId="1E1657B7" w14:textId="15EF3223"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581348">
        <w:rPr>
          <w:rFonts w:ascii="Calibri" w:hAnsi="Calibri" w:cs="Calibri"/>
          <w:sz w:val="24"/>
          <w:szCs w:val="24"/>
        </w:rPr>
        <w:t>4</w:t>
      </w:r>
    </w:p>
    <w:p w14:paraId="41CDDF05" w14:textId="31EF3517"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581348">
        <w:rPr>
          <w:rFonts w:ascii="Calibri" w:hAnsi="Calibri" w:cs="Calibri"/>
          <w:sz w:val="24"/>
          <w:szCs w:val="24"/>
        </w:rPr>
        <w:t>5-6</w:t>
      </w:r>
    </w:p>
    <w:p w14:paraId="5A2FD016" w14:textId="234E0F35"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581348">
        <w:rPr>
          <w:rFonts w:ascii="Calibri" w:hAnsi="Calibri" w:cs="Calibri"/>
          <w:sz w:val="24"/>
          <w:szCs w:val="24"/>
        </w:rPr>
        <w:t>7-10</w:t>
      </w:r>
    </w:p>
    <w:p w14:paraId="774EB634" w14:textId="07FA4CDE"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581348">
        <w:rPr>
          <w:rFonts w:ascii="Calibri" w:hAnsi="Calibri" w:cs="Calibri"/>
          <w:sz w:val="24"/>
          <w:szCs w:val="24"/>
        </w:rPr>
        <w:t>11-13</w:t>
      </w:r>
    </w:p>
    <w:p w14:paraId="21B0DD68" w14:textId="51BFBFD0"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581348">
        <w:rPr>
          <w:rFonts w:ascii="Calibri" w:eastAsia="Arial Unicode MS" w:hAnsi="Calibri" w:cs="Calibri"/>
          <w:sz w:val="24"/>
          <w:szCs w:val="24"/>
        </w:rPr>
        <w:t>14</w:t>
      </w:r>
    </w:p>
    <w:p w14:paraId="192AA3A5" w14:textId="42C9F03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81348">
        <w:rPr>
          <w:rFonts w:ascii="Calibri" w:eastAsia="Arial Unicode MS" w:hAnsi="Calibri" w:cs="Calibri"/>
          <w:sz w:val="24"/>
          <w:szCs w:val="24"/>
        </w:rPr>
        <w:t>3</w:t>
      </w:r>
    </w:p>
    <w:p w14:paraId="13D4A1A6" w14:textId="18258276"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81348">
        <w:rPr>
          <w:rFonts w:ascii="Calibri" w:eastAsia="Arial Unicode MS" w:hAnsi="Calibri" w:cs="Calibri"/>
          <w:sz w:val="24"/>
          <w:szCs w:val="24"/>
        </w:rPr>
        <w:t>5</w:t>
      </w:r>
    </w:p>
    <w:p w14:paraId="5F4A1354" w14:textId="2007E082"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581348">
        <w:rPr>
          <w:rFonts w:ascii="Calibri" w:eastAsia="Arial Unicode MS" w:hAnsi="Calibri" w:cs="Calibri"/>
          <w:sz w:val="24"/>
          <w:szCs w:val="24"/>
        </w:rPr>
        <w:t>7</w:t>
      </w:r>
    </w:p>
    <w:p w14:paraId="37D455EF" w14:textId="6E716036"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581348">
        <w:rPr>
          <w:rFonts w:ascii="Calibri" w:eastAsia="Arial Unicode MS" w:hAnsi="Calibri" w:cs="Calibri"/>
          <w:sz w:val="24"/>
          <w:szCs w:val="24"/>
        </w:rPr>
        <w:t>31</w:t>
      </w:r>
    </w:p>
    <w:p w14:paraId="67F1722F" w14:textId="19869A1E"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581348">
        <w:rPr>
          <w:rFonts w:ascii="Calibri" w:eastAsia="Arial Unicode MS" w:hAnsi="Calibri" w:cs="Calibri"/>
          <w:sz w:val="24"/>
          <w:szCs w:val="24"/>
        </w:rPr>
        <w:t>4</w:t>
      </w:r>
    </w:p>
    <w:p w14:paraId="34B67667" w14:textId="4EF35F5D"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w:t>
      </w:r>
      <w:r w:rsidR="00581348">
        <w:rPr>
          <w:rFonts w:ascii="Calibri" w:eastAsia="Arial Unicode MS" w:hAnsi="Calibri" w:cs="Calibri"/>
          <w:sz w:val="24"/>
          <w:szCs w:val="24"/>
        </w:rPr>
        <w:t>5</w:t>
      </w:r>
    </w:p>
    <w:p w14:paraId="56E91486" w14:textId="7B022FDE"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581348">
        <w:rPr>
          <w:rFonts w:ascii="Calibri" w:eastAsia="Arial Unicode MS" w:hAnsi="Calibri" w:cs="Calibri"/>
          <w:sz w:val="24"/>
          <w:szCs w:val="24"/>
        </w:rPr>
        <w:t>6</w:t>
      </w:r>
    </w:p>
    <w:p w14:paraId="2329F2D8" w14:textId="1C27B064"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w:t>
      </w:r>
      <w:r w:rsidR="00581348">
        <w:rPr>
          <w:rFonts w:ascii="Calibri" w:eastAsia="Arial Unicode MS" w:hAnsi="Calibri" w:cs="Calibri"/>
          <w:sz w:val="24"/>
          <w:szCs w:val="24"/>
        </w:rPr>
        <w:t>7</w:t>
      </w:r>
    </w:p>
    <w:p w14:paraId="46C540FB" w14:textId="00C90311"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581348">
        <w:rPr>
          <w:rFonts w:ascii="Calibri" w:eastAsia="Arial Unicode MS" w:hAnsi="Calibri" w:cs="Calibri"/>
          <w:sz w:val="24"/>
          <w:szCs w:val="24"/>
        </w:rPr>
        <w:t>41-53</w:t>
      </w:r>
    </w:p>
    <w:p w14:paraId="185AB108" w14:textId="725995C4"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581348">
        <w:rPr>
          <w:rFonts w:ascii="Calibri" w:eastAsia="Arial Unicode MS" w:hAnsi="Calibri" w:cs="Calibri"/>
          <w:sz w:val="24"/>
          <w:szCs w:val="24"/>
        </w:rPr>
        <w:t>4</w:t>
      </w:r>
    </w:p>
    <w:p w14:paraId="6A463D32" w14:textId="56710FE0"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581348">
        <w:rPr>
          <w:rFonts w:ascii="Calibri" w:eastAsia="Arial Unicode MS" w:hAnsi="Calibri" w:cs="Calibri"/>
          <w:sz w:val="24"/>
          <w:szCs w:val="24"/>
        </w:rPr>
        <w:t>5</w:t>
      </w:r>
    </w:p>
    <w:p w14:paraId="23A69755" w14:textId="4A7AF897"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0"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09"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6"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77" behindDoc="1" locked="0" layoutInCell="1" allowOverlap="1" wp14:anchorId="37066D9E" wp14:editId="56BCB2C0">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5"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07"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6"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5"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4"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Materials are required to be inspected for any accidental damage within 7 days of receipt, recorded on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proofErr w:type="spellStart"/>
      <w:r w:rsidR="00624BEB" w:rsidRPr="003E4000">
        <w:rPr>
          <w:rFonts w:asciiTheme="minorHAnsi" w:hAnsiTheme="minorHAnsi" w:cstheme="minorHAnsi"/>
          <w:sz w:val="24"/>
          <w:szCs w:val="24"/>
        </w:rPr>
        <w:t>ChamClad</w:t>
      </w:r>
      <w:proofErr w:type="spellEnd"/>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proofErr w:type="spellStart"/>
      <w:r w:rsidR="00624BEB" w:rsidRPr="003E4000">
        <w:rPr>
          <w:rFonts w:asciiTheme="minorHAnsi" w:hAnsiTheme="minorHAnsi" w:cstheme="minorHAnsi"/>
          <w:sz w:val="24"/>
          <w:szCs w:val="24"/>
        </w:rPr>
        <w:t>ChamClad</w:t>
      </w:r>
      <w:proofErr w:type="spellEnd"/>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42E3A4E1" w14:textId="77777777" w:rsidR="00581348"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Do not place or store on asphalt or in excessive heat.</w:t>
      </w:r>
    </w:p>
    <w:p w14:paraId="32391206" w14:textId="77777777" w:rsidR="00581348"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Store panels on a flat surface that supports the entire length of the panels.</w:t>
      </w:r>
    </w:p>
    <w:p w14:paraId="52753231" w14:textId="77777777" w:rsidR="00581348"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 xml:space="preserve">Product should be kept dry and out of direct sunlight for long periods of time. </w:t>
      </w:r>
    </w:p>
    <w:p w14:paraId="75135C9C" w14:textId="77777777" w:rsidR="00581348" w:rsidRDefault="00581348" w:rsidP="00581348">
      <w:pPr>
        <w:pStyle w:val="NormalWeb"/>
        <w:numPr>
          <w:ilvl w:val="0"/>
          <w:numId w:val="63"/>
        </w:numPr>
        <w:shd w:val="clear" w:color="auto" w:fill="FFFFFF"/>
        <w:rPr>
          <w:rFonts w:asciiTheme="minorHAnsi" w:hAnsiTheme="minorHAnsi" w:cstheme="minorHAnsi"/>
        </w:rPr>
      </w:pP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bags are designed with ventilation and a white exterior to effectively reflect heat and promote airflow. This feature is particularly beneficial when </w:t>
      </w: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products are exposed to direct sunlight for extended periods, such as during storage rather than active </w:t>
      </w:r>
      <w:r w:rsidRPr="00091643">
        <w:rPr>
          <w:rFonts w:asciiTheme="minorHAnsi" w:hAnsiTheme="minorHAnsi" w:cstheme="minorHAnsi"/>
        </w:rPr>
        <w:lastRenderedPageBreak/>
        <w:t>use. To ensure optimal performance, it is recommended to cover the product with a tarp while leaving the ends open to allow for adequate airflow.</w:t>
      </w:r>
    </w:p>
    <w:p w14:paraId="02D4D293" w14:textId="77777777" w:rsidR="00581348" w:rsidRPr="00091643" w:rsidRDefault="00581348" w:rsidP="00581348">
      <w:pPr>
        <w:pStyle w:val="NormalWeb"/>
        <w:numPr>
          <w:ilvl w:val="0"/>
          <w:numId w:val="63"/>
        </w:numPr>
        <w:shd w:val="clear" w:color="auto" w:fill="FFFFFF"/>
        <w:rPr>
          <w:rFonts w:asciiTheme="minorHAnsi" w:hAnsiTheme="minorHAnsi" w:cstheme="minorHAnsi"/>
        </w:rPr>
      </w:pPr>
      <w:r w:rsidRPr="00091643">
        <w:rPr>
          <w:rFonts w:asciiTheme="minorHAnsi" w:hAnsiTheme="minorHAnsi" w:cstheme="minorHAnsi"/>
        </w:rPr>
        <w:t xml:space="preserve">For warranty coverage, please ensure all installation practices are followed according to the installation manual. </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42F7F217" w14:textId="0BF3B2BB"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lastRenderedPageBreak/>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7F575500" w:rsidR="000326B9" w:rsidRDefault="009226C4" w:rsidP="000326B9">
      <w:pPr>
        <w:rPr>
          <w:rFonts w:cstheme="minorHAnsi"/>
          <w:b/>
          <w:bCs/>
          <w:sz w:val="28"/>
          <w:szCs w:val="28"/>
        </w:rPr>
      </w:pPr>
      <w:r>
        <w:rPr>
          <w:rFonts w:cstheme="minorHAnsi"/>
          <w:b/>
          <w:bCs/>
          <w:sz w:val="28"/>
          <w:szCs w:val="28"/>
        </w:rPr>
        <w:t>Fasteners</w:t>
      </w:r>
    </w:p>
    <w:p w14:paraId="6A9AE8BA" w14:textId="1D601DEB" w:rsidR="00F37D72" w:rsidRDefault="006C4DD6" w:rsidP="000326B9">
      <w:pPr>
        <w:rPr>
          <w:rFonts w:cstheme="minorHAnsi"/>
          <w:b/>
          <w:bCs/>
          <w:sz w:val="28"/>
          <w:szCs w:val="28"/>
        </w:rPr>
      </w:pPr>
      <w:r>
        <w:rPr>
          <w:rFonts w:cstheme="minorHAnsi"/>
          <w:b/>
          <w:bCs/>
          <w:noProof/>
          <w:sz w:val="28"/>
          <w:szCs w:val="28"/>
        </w:rPr>
        <mc:AlternateContent>
          <mc:Choice Requires="wps">
            <w:drawing>
              <wp:anchor distT="0" distB="0" distL="114300" distR="114300" simplePos="0" relativeHeight="251696312" behindDoc="0" locked="0" layoutInCell="1" allowOverlap="1" wp14:anchorId="73E9717A" wp14:editId="2D9C14EA">
                <wp:simplePos x="0" y="0"/>
                <wp:positionH relativeFrom="column">
                  <wp:posOffset>-446600</wp:posOffset>
                </wp:positionH>
                <wp:positionV relativeFrom="paragraph">
                  <wp:posOffset>3363106</wp:posOffset>
                </wp:positionV>
                <wp:extent cx="2919046" cy="266700"/>
                <wp:effectExtent l="0" t="0" r="2540" b="0"/>
                <wp:wrapNone/>
                <wp:docPr id="477602792" name="Text Box 3"/>
                <wp:cNvGraphicFramePr/>
                <a:graphic xmlns:a="http://schemas.openxmlformats.org/drawingml/2006/main">
                  <a:graphicData uri="http://schemas.microsoft.com/office/word/2010/wordprocessingShape">
                    <wps:wsp>
                      <wps:cNvSpPr txBox="1"/>
                      <wps:spPr>
                        <a:xfrm>
                          <a:off x="0" y="0"/>
                          <a:ext cx="2919046" cy="266700"/>
                        </a:xfrm>
                        <a:prstGeom prst="rect">
                          <a:avLst/>
                        </a:prstGeom>
                        <a:solidFill>
                          <a:schemeClr val="lt1"/>
                        </a:solidFill>
                        <a:ln w="6350">
                          <a:noFill/>
                        </a:ln>
                      </wps:spPr>
                      <wps:txbx>
                        <w:txbxContent>
                          <w:p w14:paraId="41FC1D69" w14:textId="6D92C5C1" w:rsidR="006C4DD6" w:rsidRPr="006C4DD6" w:rsidRDefault="006C4DD6">
                            <w:pPr>
                              <w:rPr>
                                <w:color w:val="FF0000"/>
                                <w:sz w:val="20"/>
                                <w:szCs w:val="20"/>
                              </w:rPr>
                            </w:pPr>
                            <w:r w:rsidRPr="006C4DD6">
                              <w:rPr>
                                <w:color w:val="FF0000"/>
                                <w:sz w:val="20"/>
                                <w:szCs w:val="20"/>
                              </w:rPr>
                              <w:t>See page 9 for alternative screw examples.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3E9717A" id="Text Box 3" o:spid="_x0000_s1032" type="#_x0000_t202" style="position:absolute;margin-left:-35.15pt;margin-top:264.8pt;width:229.85pt;height:21pt;z-index:251696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" fillcolor="white [3201]" stroked="f" strokeweight=".5pt">
                <v:textbox>
                  <w:txbxContent>
                    <w:p w14:paraId="41FC1D69" w14:textId="6D92C5C1" w:rsidR="006C4DD6" w:rsidRPr="006C4DD6" w:rsidRDefault="006C4DD6">
                      <w:pPr>
                        <w:rPr>
                          <w:color w:val="FF0000"/>
                          <w:sz w:val="20"/>
                          <w:szCs w:val="20"/>
                        </w:rPr>
                      </w:pPr>
                      <w:r w:rsidRPr="006C4DD6">
                        <w:rPr>
                          <w:color w:val="FF0000"/>
                          <w:sz w:val="20"/>
                          <w:szCs w:val="20"/>
                        </w:rPr>
                        <w:t>See page 9 for alternative screw examples.</w:t>
                      </w:r>
                    </w:p>
                  </w:txbxContent>
                </v:textbox>
              </v:shape>
            </w:pict>
          </mc:Fallback>
        </mc:AlternateContent>
      </w:r>
      <w:r w:rsidR="005A1A67">
        <w:rPr>
          <w:rFonts w:cstheme="minorHAnsi"/>
          <w:b/>
          <w:bCs/>
          <w:noProof/>
          <w:sz w:val="28"/>
          <w:szCs w:val="28"/>
        </w:rPr>
        <w:drawing>
          <wp:anchor distT="0" distB="0" distL="114300" distR="114300" simplePos="0" relativeHeight="251695288" behindDoc="0" locked="0" layoutInCell="1" allowOverlap="1" wp14:anchorId="6E78FEBA" wp14:editId="79BA051C">
            <wp:simplePos x="0" y="0"/>
            <wp:positionH relativeFrom="column">
              <wp:posOffset>-480060</wp:posOffset>
            </wp:positionH>
            <wp:positionV relativeFrom="paragraph">
              <wp:posOffset>156845</wp:posOffset>
            </wp:positionV>
            <wp:extent cx="3524974" cy="3619500"/>
            <wp:effectExtent l="0" t="0" r="5715" b="0"/>
            <wp:wrapNone/>
            <wp:docPr id="51970502"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0502" name="Picture 2"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524974" cy="3619500"/>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r w:rsidR="00DA3230">
        <w:rPr>
          <w:rFonts w:cstheme="minorHAnsi"/>
          <w:b/>
          <w:bCs/>
          <w:sz w:val="28"/>
          <w:szCs w:val="28"/>
        </w:rPr>
        <w:t xml:space="preserve"> </w:t>
      </w:r>
    </w:p>
    <w:p w14:paraId="2E907BF2" w14:textId="7B801FF4" w:rsidR="00F37D72" w:rsidRDefault="00F37D72" w:rsidP="00370364">
      <w:pPr>
        <w:rPr>
          <w:rFonts w:cstheme="minorHAnsi"/>
          <w:b/>
          <w:bCs/>
          <w:sz w:val="28"/>
          <w:szCs w:val="28"/>
        </w:rPr>
      </w:pPr>
    </w:p>
    <w:p w14:paraId="0ACFB87A" w14:textId="77777777" w:rsidR="006C4DD6" w:rsidRDefault="006C4DD6" w:rsidP="00370364">
      <w:pPr>
        <w:rPr>
          <w:rFonts w:cstheme="minorHAnsi"/>
          <w:b/>
          <w:bCs/>
          <w:sz w:val="28"/>
          <w:szCs w:val="28"/>
        </w:rPr>
      </w:pPr>
    </w:p>
    <w:p w14:paraId="318F28E6" w14:textId="77777777" w:rsidR="006C4DD6" w:rsidRDefault="006C4DD6" w:rsidP="00370364">
      <w:pPr>
        <w:rPr>
          <w:rFonts w:cstheme="minorHAnsi"/>
          <w:b/>
          <w:bCs/>
          <w:sz w:val="28"/>
          <w:szCs w:val="28"/>
        </w:rPr>
      </w:pPr>
    </w:p>
    <w:p w14:paraId="554743F8" w14:textId="5C12F1F9" w:rsidR="009226C4" w:rsidRPr="003E4000" w:rsidRDefault="005A1A67"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94264" behindDoc="0" locked="0" layoutInCell="1" allowOverlap="1" wp14:anchorId="1512F082" wp14:editId="63E8C0EC">
            <wp:simplePos x="0" y="0"/>
            <wp:positionH relativeFrom="column">
              <wp:posOffset>30480</wp:posOffset>
            </wp:positionH>
            <wp:positionV relativeFrom="paragraph">
              <wp:posOffset>83820</wp:posOffset>
            </wp:positionV>
            <wp:extent cx="2713444" cy="2133600"/>
            <wp:effectExtent l="0" t="0" r="4445" b="0"/>
            <wp:wrapNone/>
            <wp:docPr id="553836947"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836947" name="Picture 1"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2820" t="27725" r="25384" b="11538"/>
                    <a:stretch/>
                  </pic:blipFill>
                  <pic:spPr bwMode="auto">
                    <a:xfrm>
                      <a:off x="0" y="0"/>
                      <a:ext cx="2713444"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4D0F159B">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0"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3" type="#_x0000_t202" style="position:absolute;margin-left:140.65pt;margin-top:3.7pt;width:171.65pt;height:92.1pt;z-index:251658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89"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78"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4" type="#_x0000_t202" style="position:absolute;margin-left:121.4pt;margin-top:5.6pt;width:198.35pt;height:92.1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XY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d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HH9Vdg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77"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5" type="#_x0000_t202" style="position:absolute;margin-left:350.5pt;margin-top:6.05pt;width:162.35pt;height:74.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N7GlvRoCAAA0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79" behindDoc="0" locked="0" layoutInCell="1" allowOverlap="1" wp14:anchorId="07850486" wp14:editId="709CDE75">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2"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proofErr w:type="spellStart"/>
      <w:r w:rsidR="00624BEB" w:rsidRPr="003E4000">
        <w:rPr>
          <w:rFonts w:cstheme="minorHAnsi"/>
          <w:color w:val="FF0000"/>
        </w:rPr>
        <w:t>ChamClad</w:t>
      </w:r>
      <w:proofErr w:type="spellEnd"/>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proofErr w:type="spellStart"/>
      <w:r w:rsidR="00624BEB">
        <w:rPr>
          <w:rFonts w:cstheme="minorHAnsi"/>
          <w:b/>
          <w:bCs/>
          <w:sz w:val="28"/>
          <w:szCs w:val="28"/>
        </w:rPr>
        <w:t>ChamClad</w:t>
      </w:r>
      <w:proofErr w:type="spellEnd"/>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proofErr w:type="spellStart"/>
      <w:r w:rsidRPr="003E4000">
        <w:rPr>
          <w:rFonts w:cstheme="minorHAnsi"/>
        </w:rPr>
        <w:t>ChamClad</w:t>
      </w:r>
      <w:proofErr w:type="spellEnd"/>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proofErr w:type="spellStart"/>
      <w:r w:rsidRPr="003E4000">
        <w:rPr>
          <w:rFonts w:cstheme="minorHAnsi"/>
        </w:rPr>
        <w:t>ChamClad</w:t>
      </w:r>
      <w:proofErr w:type="spellEnd"/>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proofErr w:type="spellStart"/>
      <w:r w:rsidRPr="003E4000">
        <w:rPr>
          <w:rFonts w:cstheme="minorHAnsi"/>
        </w:rPr>
        <w:t>ChamClad</w:t>
      </w:r>
      <w:proofErr w:type="spellEnd"/>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proofErr w:type="spellStart"/>
      <w:r w:rsidRPr="003E4000">
        <w:rPr>
          <w:rFonts w:cstheme="minorHAnsi"/>
        </w:rPr>
        <w:t>ChamClad</w:t>
      </w:r>
      <w:proofErr w:type="spellEnd"/>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proofErr w:type="spellStart"/>
      <w:r w:rsidRPr="003E4000">
        <w:rPr>
          <w:rFonts w:cstheme="minorHAnsi"/>
        </w:rPr>
        <w:t>ChamClad</w:t>
      </w:r>
      <w:proofErr w:type="spellEnd"/>
      <w:r w:rsidRPr="003E4000">
        <w:rPr>
          <w:rFonts w:cstheme="minorHAnsi"/>
        </w:rPr>
        <w:t>®</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proofErr w:type="spellStart"/>
      <w:r w:rsidRPr="003E4000">
        <w:rPr>
          <w:rFonts w:cstheme="minorHAnsi"/>
        </w:rPr>
        <w:t>ChamClad</w:t>
      </w:r>
      <w:proofErr w:type="spellEnd"/>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proofErr w:type="spellStart"/>
      <w:r w:rsidRPr="003E4000">
        <w:rPr>
          <w:rFonts w:cstheme="minorHAnsi"/>
        </w:rPr>
        <w:t>ChamClad</w:t>
      </w:r>
      <w:proofErr w:type="spellEnd"/>
      <w:r w:rsidRPr="003E4000">
        <w:rPr>
          <w:rFonts w:cstheme="minorHAnsi"/>
        </w:rPr>
        <w:t>®</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materials will expand and contract with regular temperature changes.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proofErr w:type="spellStart"/>
      <w:r w:rsidR="00624BEB" w:rsidRPr="003E4000">
        <w:rPr>
          <w:rFonts w:cstheme="minorHAnsi"/>
        </w:rPr>
        <w:t>ChamClad</w:t>
      </w:r>
      <w:proofErr w:type="spellEnd"/>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proofErr w:type="spellStart"/>
            <w:r w:rsidRPr="003E4000">
              <w:rPr>
                <w:rFonts w:eastAsia="Times New Roman" w:cstheme="minorHAnsi"/>
                <w:b/>
                <w:bCs/>
                <w:color w:val="000000"/>
                <w:sz w:val="22"/>
                <w:szCs w:val="22"/>
                <w:lang w:eastAsia="en-CA"/>
              </w:rPr>
              <w:t>ChamClad</w:t>
            </w:r>
            <w:proofErr w:type="spellEnd"/>
            <w:r w:rsidRPr="003E4000">
              <w:rPr>
                <w:rFonts w:eastAsia="Times New Roman" w:cstheme="minorHAnsi"/>
                <w:b/>
                <w:bCs/>
                <w:color w:val="000000"/>
                <w:sz w:val="22"/>
                <w:szCs w:val="22"/>
                <w:lang w:eastAsia="en-CA"/>
              </w:rPr>
              <w:t>®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proofErr w:type="spellStart"/>
      <w:r w:rsidR="00624BEB" w:rsidRPr="003E4000">
        <w:rPr>
          <w:rFonts w:cstheme="minorHAnsi"/>
          <w:b/>
          <w:bCs/>
          <w:sz w:val="28"/>
          <w:szCs w:val="28"/>
        </w:rPr>
        <w:t>ChamClad</w:t>
      </w:r>
      <w:proofErr w:type="spellEnd"/>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proofErr w:type="spellStart"/>
      <w:r w:rsidR="00624BEB" w:rsidRPr="003E4000">
        <w:rPr>
          <w:rFonts w:cs="Arial"/>
        </w:rPr>
        <w:t>ChamClad</w:t>
      </w:r>
      <w:proofErr w:type="spellEnd"/>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proofErr w:type="spellStart"/>
      <w:r w:rsidR="00624BEB" w:rsidRPr="003E4000">
        <w:rPr>
          <w:rFonts w:cstheme="minorHAnsi"/>
        </w:rPr>
        <w:t>ChamClad</w:t>
      </w:r>
      <w:proofErr w:type="spellEnd"/>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proofErr w:type="spellStart"/>
      <w:r w:rsidR="00624BEB" w:rsidRPr="003E4000">
        <w:rPr>
          <w:rFonts w:cstheme="minorHAnsi"/>
          <w:color w:val="FF0000"/>
        </w:rPr>
        <w:t>ChamClad</w:t>
      </w:r>
      <w:proofErr w:type="spellEnd"/>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6"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6" type="#_x0000_t202" style="position:absolute;left:0;text-align:left;margin-left:40.5pt;margin-top:-47.65pt;width:372pt;height:54.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uZu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Tw2vqNgDB0fdiHgrFxWKfRQ+vAiHmUB/mPPwjKPUhGR0kDjbkPv5t/voD6pg5azBjOXc/9gK&#10;pzjT3wxIvBsANwxlUkZXN0Mo7tKyurSYbT0nIDDARlmZxOgf9FEsHdVvWIdZzAqTMBK5cx6O4jx0&#10;k491kmo2S04YQyvCo1laGUNH8CIVr+2bcPbAVwDTT3ScRjF+R1vn28E+2wYqq8RpBLpD9YA/RjhR&#10;fVi3uCOXevI6/xSmv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PFm5m4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79"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0"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1"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w:t>
      </w:r>
      <w:proofErr w:type="spellStart"/>
      <w:r w:rsidR="001C7AC3">
        <w:rPr>
          <w:rFonts w:cstheme="minorHAnsi"/>
          <w:b/>
          <w:bCs/>
          <w:color w:val="000000" w:themeColor="text1"/>
          <w:sz w:val="32"/>
          <w:szCs w:val="32"/>
        </w:rPr>
        <w:t>Shadowline</w:t>
      </w:r>
      <w:proofErr w:type="spellEnd"/>
      <w:r w:rsidR="001C7AC3">
        <w:rPr>
          <w:rFonts w:cstheme="minorHAnsi"/>
          <w:b/>
          <w:bCs/>
          <w:color w:val="000000" w:themeColor="text1"/>
          <w:sz w:val="32"/>
          <w:szCs w:val="32"/>
        </w:rPr>
        <w:t xml:space="preserv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47"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48"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2"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_x0000_s1037" type="#_x0000_t202" style="position:absolute;margin-left:347.1pt;margin-top:75.3pt;width:159.65pt;height:48.85pt;z-index:251658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0h3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TZ3GqzXUB+TBQS8Rb/lCYbNL5sMLc6gJHB11Hp7xkBqwGBwtSrbgfv7tPubjqjBKSYsaq6j/sWNO&#10;UKK/GVzi/XA0iqJMzmh8W6DjriPr64jZNXNABob4oixPZswP+mRKB80bPodZrIohZjjWrmg4mfPQ&#10;Kx+fExezWUpCGVoWlmZleYSOjMdVvHZvzNnjvgJu+glOamTlu7X1ufFLA7NdAKnSTi+sHvlHCSdV&#10;HJ9bfCPXfsq6/ClMfwE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EiHSHc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1"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8" type="#_x0000_t202" style="position:absolute;margin-left:-30.85pt;margin-top:75.2pt;width:135.25pt;height:26.9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L1B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4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AIi9QT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87"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6"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9" type="#_x0000_t202" style="position:absolute;margin-left:-25.8pt;margin-top:45.3pt;width:122.05pt;height:37.5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C0IeyP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3"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4"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40" type="#_x0000_t202" style="position:absolute;margin-left:-26pt;margin-top:30.15pt;width:128pt;height:36.75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pFfLw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5"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6"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1" type="#_x0000_t202" style="position:absolute;left:0;text-align:left;margin-left:-45.55pt;margin-top:40.65pt;width:134pt;height:37.4pt;z-index:251658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J2ov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89"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88"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57"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2" type="#_x0000_t202" style="position:absolute;margin-left:252.25pt;margin-top:219.25pt;width:183.85pt;height:46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AMoICU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5"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3" type="#_x0000_t202" style="position:absolute;margin-left:86.25pt;margin-top:229.3pt;width:170.25pt;height:35.9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RHJWI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4"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4" type="#_x0000_t202" style="position:absolute;margin-left:15.65pt;margin-top:63.55pt;width:138.35pt;height:46.9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ioAOyR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3"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5" type="#_x0000_t202" style="position:absolute;margin-left:302.35pt;margin-top:73.25pt;width:133.85pt;height:37.6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3"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5"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0"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2"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6"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6" type="#_x0000_t202" style="position:absolute;margin-left:428.95pt;margin-top:1.8pt;width:94.5pt;height:36.3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zu/soi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7" type="#_x0000_t202" style="position:absolute;margin-left:-44.35pt;margin-top:18.1pt;width:117pt;height:35.6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49"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2"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4"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59"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8" type="#_x0000_t202" style="position:absolute;margin-left:-51.65pt;margin-top:19.4pt;width:166.55pt;height:50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B18DdK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9" type="#_x0000_t202" style="position:absolute;margin-left:155.25pt;margin-top:1.15pt;width:172.15pt;height:41.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BLW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iT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NaAEtY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5"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50" type="#_x0000_t202" style="position:absolute;margin-left:15.6pt;margin-top:10.95pt;width:401.95pt;height:49.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a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4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Gsln5o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2"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4"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3"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1"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1" type="#_x0000_t202" style="position:absolute;margin-left:129.8pt;margin-top:89.4pt;width:192.3pt;height:37.65pt;z-index:251658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2"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2" type="#_x0000_t202" style="position:absolute;margin-left:319pt;margin-top:89.7pt;width:202.35pt;height:37.65pt;z-index:25165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PW+XB8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18"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28"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3" type="#_x0000_t202" style="position:absolute;margin-left:-11.7pt;margin-top:90.05pt;width:153.2pt;height:37.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qNPaK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4" type="#_x0000_t202" style="position:absolute;margin-left:336.05pt;margin-top:131.3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G7sfoR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1"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4"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6"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0"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5" type="#_x0000_t202" style="position:absolute;margin-left:-22.55pt;margin-top:64.55pt;width:153.2pt;height:37.6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9"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6" type="#_x0000_t202" style="position:absolute;margin-left:162.4pt;margin-top:12.5pt;width:153.2pt;height:37.6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dykegx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19"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7" type="#_x0000_t202" style="position:absolute;margin-left:-12.15pt;margin-top:16.05pt;width:153.2pt;height:37.6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8"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8" type="#_x0000_t202" style="position:absolute;margin-left:345.75pt;margin-top:23.8pt;width:153.2pt;height:37.6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2"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3"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4"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9" type="#_x0000_t202" style="position:absolute;margin-left:267.25pt;margin-top:25.75pt;width:246.65pt;height:37.65pt;z-index:251658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U8bHAIAADQEAAAOAAAAZHJzL2Uyb0RvYy54bWysU8lu2zAQvRfoPxC815JsOY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3"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60" type="#_x0000_t202" style="position:absolute;margin-left:-43.1pt;margin-top:24.65pt;width:236pt;height:55pt;z-index:251658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MB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5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El2cwE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17"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1" type="#_x0000_t202" style="position:absolute;margin-left:-43.65pt;margin-top:20.6pt;width:236.65pt;height:55.1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298"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299"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2" type="#_x0000_t202" style="position:absolute;margin-left:78.5pt;margin-top:38.15pt;width:330.55pt;height:120.8pt;z-index:2516582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L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7vzh1voTgiEBa6GXGGryosds2cf2EWhwJ7x0H3z3hIBZgMThIlJdhff7sP/sgVWilpcMhy&#10;6n7umRWUqO8aWZymo1GYyqiMxncDVOytZXtr0ft6CYhAiitleBSDv1dnUVqo33AfFiErmpjmmDun&#10;/iwufTf6uE9cLBbRCefQML/WG8ND6IB4oOK1fWPWnPjySPUTnMeRZR9o63zDSw2LvQdZRU4D0B2q&#10;J/xxhiPVp30LS3KrR6/rX2H+Gw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GJD74s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1"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3" type="#_x0000_t202" style="position:absolute;margin-left:117.7pt;margin-top:5.2pt;width:244.15pt;height:92.05pt;z-index:2516583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VGwph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0"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297"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w:t>
      </w:r>
      <w:proofErr w:type="spellStart"/>
      <w:r w:rsidR="00BC7743" w:rsidRPr="003E4000">
        <w:rPr>
          <w:rFonts w:cstheme="minorHAnsi"/>
          <w:b/>
          <w:bCs/>
          <w:color w:val="000000" w:themeColor="text1"/>
          <w:sz w:val="32"/>
          <w:szCs w:val="32"/>
        </w:rPr>
        <w:t>Shadowline</w:t>
      </w:r>
      <w:proofErr w:type="spellEnd"/>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w:t>
      </w:r>
      <w:proofErr w:type="spellStart"/>
      <w:r w:rsidR="00F42D97" w:rsidRPr="00F42D97">
        <w:rPr>
          <w:rFonts w:cstheme="minorHAnsi"/>
        </w:rPr>
        <w:t>ChamClad</w:t>
      </w:r>
      <w:proofErr w:type="spellEnd"/>
      <w:r w:rsidR="00F42D97" w:rsidRPr="00F42D97">
        <w:rPr>
          <w:rFonts w:cstheme="minorHAnsi"/>
        </w:rPr>
        <w:t xml:space="preserve">®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w:t>
      </w:r>
      <w:proofErr w:type="spellStart"/>
      <w:r w:rsidR="0081208F" w:rsidRPr="003E4000">
        <w:rPr>
          <w:rFonts w:cstheme="minorHAnsi"/>
        </w:rPr>
        <w:t>homeslicker</w:t>
      </w:r>
      <w:proofErr w:type="spellEnd"/>
      <w:r w:rsidR="0081208F" w:rsidRPr="003E4000">
        <w:rPr>
          <w:rFonts w:cstheme="minorHAnsi"/>
        </w:rPr>
        <w:t>)</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proofErr w:type="spellStart"/>
      <w:r w:rsidR="00624BEB" w:rsidRPr="003E4000">
        <w:rPr>
          <w:rFonts w:cstheme="minorHAnsi"/>
        </w:rPr>
        <w:t>ChamClad</w:t>
      </w:r>
      <w:proofErr w:type="spellEnd"/>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wall panels</w:t>
      </w:r>
      <w:r w:rsidR="00515AF9" w:rsidRPr="003E4000">
        <w:rPr>
          <w:rFonts w:cstheme="minorHAnsi"/>
        </w:rPr>
        <w:t xml:space="preserve"> using </w:t>
      </w:r>
      <w:proofErr w:type="spellStart"/>
      <w:r w:rsidR="00624BEB" w:rsidRPr="003E4000">
        <w:rPr>
          <w:rFonts w:cstheme="minorHAnsi"/>
        </w:rPr>
        <w:t>ChamClad</w:t>
      </w:r>
      <w:proofErr w:type="spellEnd"/>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proofErr w:type="spellStart"/>
      <w:r w:rsidR="00624BEB" w:rsidRPr="003E4000">
        <w:rPr>
          <w:rFonts w:cstheme="minorHAnsi"/>
        </w:rPr>
        <w:t>ChamClad</w:t>
      </w:r>
      <w:proofErr w:type="spellEnd"/>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proofErr w:type="spellStart"/>
      <w:r w:rsidR="00624BEB" w:rsidRPr="003E4000">
        <w:rPr>
          <w:rFonts w:cstheme="minorHAnsi"/>
        </w:rPr>
        <w:t>ChamClad</w:t>
      </w:r>
      <w:proofErr w:type="spellEnd"/>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proofErr w:type="spellStart"/>
      <w:r w:rsidRPr="003E4000">
        <w:rPr>
          <w:rFonts w:cstheme="minorHAnsi"/>
        </w:rPr>
        <w:t>ChamClad</w:t>
      </w:r>
      <w:proofErr w:type="spellEnd"/>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proofErr w:type="spellStart"/>
      <w:r w:rsidRPr="00F42D97">
        <w:rPr>
          <w:rFonts w:eastAsia="Times New Roman" w:cstheme="minorHAnsi"/>
          <w:color w:val="212121"/>
        </w:rPr>
        <w:t>ChamClad</w:t>
      </w:r>
      <w:proofErr w:type="spellEnd"/>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F12E79">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proofErr w:type="spellStart"/>
      <w:r w:rsidR="00624BEB" w:rsidRPr="003E4000">
        <w:rPr>
          <w:rFonts w:cstheme="minorHAnsi"/>
          <w:color w:val="FF0000"/>
        </w:rPr>
        <w:t>ChamClad</w:t>
      </w:r>
      <w:proofErr w:type="spellEnd"/>
      <w:r w:rsidR="00624BEB" w:rsidRPr="003E4000">
        <w:rPr>
          <w:rFonts w:cstheme="minorHAnsi"/>
          <w:color w:val="FF0000"/>
        </w:rPr>
        <w:t xml:space="preserve">®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proofErr w:type="spellStart"/>
      <w:r w:rsidR="00BC7743" w:rsidRPr="003E4000">
        <w:rPr>
          <w:rFonts w:cstheme="minorHAnsi"/>
          <w:b/>
          <w:bCs/>
          <w:color w:val="000000" w:themeColor="text1"/>
          <w:sz w:val="32"/>
          <w:szCs w:val="32"/>
        </w:rPr>
        <w:t>Shadowline</w:t>
      </w:r>
      <w:proofErr w:type="spellEnd"/>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w:t>
      </w:r>
      <w:proofErr w:type="spellStart"/>
      <w:r w:rsidRPr="003E4000">
        <w:rPr>
          <w:rFonts w:cstheme="minorHAnsi"/>
        </w:rPr>
        <w:t>Homeslicker</w:t>
      </w:r>
      <w:proofErr w:type="spellEnd"/>
      <w:r w:rsidRPr="003E4000">
        <w:rPr>
          <w:rFonts w:cstheme="minorHAnsi"/>
        </w:rPr>
        <w:t xml:space="preserve">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proofErr w:type="spellStart"/>
      <w:r w:rsidR="00624BEB" w:rsidRPr="003E4000">
        <w:rPr>
          <w:rFonts w:cstheme="minorHAnsi"/>
        </w:rPr>
        <w:t>ChamClad</w:t>
      </w:r>
      <w:proofErr w:type="spellEnd"/>
      <w:r w:rsidR="00624BEB" w:rsidRPr="003E4000">
        <w:rPr>
          <w:rFonts w:cstheme="minorHAnsi"/>
        </w:rPr>
        <w:t xml:space="preserve">®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proofErr w:type="spellStart"/>
      <w:r w:rsidR="00624BEB" w:rsidRPr="003E4000">
        <w:rPr>
          <w:rFonts w:eastAsia="Times New Roman" w:cstheme="minorHAnsi"/>
          <w:color w:val="000000" w:themeColor="text1"/>
        </w:rPr>
        <w:t>ChamClad</w:t>
      </w:r>
      <w:proofErr w:type="spellEnd"/>
      <w:r w:rsidR="00624BEB" w:rsidRPr="003E4000">
        <w:rPr>
          <w:rFonts w:eastAsia="Times New Roman" w:cstheme="minorHAnsi"/>
          <w:color w:val="000000" w:themeColor="text1"/>
        </w:rPr>
        <w:t xml:space="preserve">®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proofErr w:type="spellStart"/>
      <w:r w:rsidR="00624BEB" w:rsidRPr="003E4000">
        <w:rPr>
          <w:rFonts w:cstheme="minorHAnsi"/>
        </w:rPr>
        <w:t>ChamClad</w:t>
      </w:r>
      <w:proofErr w:type="spellEnd"/>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proofErr w:type="spellStart"/>
      <w:r w:rsidR="00624BEB" w:rsidRPr="003E4000">
        <w:rPr>
          <w:rFonts w:cstheme="minorHAnsi"/>
        </w:rPr>
        <w:t>ChamClad</w:t>
      </w:r>
      <w:proofErr w:type="spellEnd"/>
      <w:r w:rsidR="00624BEB" w:rsidRPr="003E4000">
        <w:rPr>
          <w:rFonts w:cstheme="minorHAnsi"/>
        </w:rPr>
        <w:t xml:space="preserve">®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5"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4" type="#_x0000_t202" style="position:absolute;left:0;text-align:left;margin-left:30.15pt;margin-top:17.9pt;width:418.3pt;height:78pt;z-index:25165828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F12E79">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3"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4"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2"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1"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5" type="#_x0000_t202" style="position:absolute;margin-left:158.45pt;margin-top:11.3pt;width:138.95pt;height:41.05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5"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6" type="#_x0000_t202" style="position:absolute;margin-left:308.65pt;margin-top:11.2pt;width:187.2pt;height:41.05pt;z-index:25165826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0"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7" type="#_x0000_t202" style="position:absolute;margin-left:-24.55pt;margin-top:11.1pt;width:136.6pt;height:41pt;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ZrKGw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5"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8" type="#_x0000_t202" style="position:absolute;margin-left:-18.35pt;margin-top:4.5pt;width:425.5pt;height:30.3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37"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69"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38"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68"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9" type="#_x0000_t202" style="position:absolute;margin-left:168.4pt;margin-top:12.25pt;width:142.5pt;height:36.15pt;z-index:2516582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Bvy0Wh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6"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70" type="#_x0000_t202" style="position:absolute;margin-left:-18.85pt;margin-top:11.55pt;width:143.85pt;height:36.85pt;z-index:2516582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5"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1" type="#_x0000_t202" style="position:absolute;margin-left:338.1pt;margin-top:1.35pt;width:151.95pt;height:36.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0"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39"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6"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2" type="#_x0000_t202" style="position:absolute;margin-left:3.15pt;margin-top:6.4pt;width:159.6pt;height:35.7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67"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3" type="#_x0000_t202" style="position:absolute;margin-left:207.4pt;margin-top:16.9pt;width:162.15pt;height:36.8pt;z-index:2516582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ogjGB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7"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4" type="#_x0000_t202" style="position:absolute;margin-left:3.1pt;margin-top:2.4pt;width:436.2pt;height:49.5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BWJNg5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proofErr w:type="spellStart"/>
      <w:r w:rsidRPr="003E4000">
        <w:rPr>
          <w:rFonts w:cstheme="minorHAnsi"/>
          <w:color w:val="000000" w:themeColor="text1"/>
        </w:rPr>
        <w:t>ChamClad</w:t>
      </w:r>
      <w:proofErr w:type="spellEnd"/>
      <w:r w:rsidRPr="003E4000">
        <w:rPr>
          <w:rFonts w:cstheme="minorHAnsi"/>
          <w:color w:val="000000" w:themeColor="text1"/>
        </w:rPr>
        <w:t xml:space="preserve">®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proofErr w:type="spellStart"/>
      <w:r w:rsidRPr="003E4000">
        <w:rPr>
          <w:rFonts w:cstheme="minorHAnsi"/>
        </w:rPr>
        <w:t>ChamClad</w:t>
      </w:r>
      <w:proofErr w:type="spellEnd"/>
      <w:r w:rsidRPr="003E4000">
        <w:rPr>
          <w:rFonts w:cstheme="minorHAnsi"/>
        </w:rPr>
        <w:t>®</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proofErr w:type="spellStart"/>
      <w:r>
        <w:rPr>
          <w:rFonts w:cstheme="minorHAnsi"/>
          <w:color w:val="000000" w:themeColor="text1"/>
        </w:rPr>
        <w:t>Shadowline</w:t>
      </w:r>
      <w:proofErr w:type="spellEnd"/>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proofErr w:type="spellStart"/>
      <w:r w:rsidR="00624BEB" w:rsidRPr="00923044">
        <w:rPr>
          <w:rFonts w:cstheme="minorHAnsi"/>
        </w:rPr>
        <w:t>ChamClad</w:t>
      </w:r>
      <w:proofErr w:type="spellEnd"/>
      <w:r w:rsidR="00624BEB" w:rsidRPr="00923044">
        <w:rPr>
          <w:rFonts w:cstheme="minorHAnsi"/>
        </w:rPr>
        <w:t>®</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proofErr w:type="spellStart"/>
      <w:r w:rsidR="00624BEB" w:rsidRPr="00923044">
        <w:rPr>
          <w:rFonts w:cstheme="minorHAnsi"/>
        </w:rPr>
        <w:t>ChamClad</w:t>
      </w:r>
      <w:proofErr w:type="spellEnd"/>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proofErr w:type="spellStart"/>
      <w:r w:rsidR="00BE168F" w:rsidRPr="003E4000">
        <w:rPr>
          <w:rFonts w:cstheme="minorHAnsi"/>
        </w:rPr>
        <w:t>ChamClad</w:t>
      </w:r>
      <w:proofErr w:type="spellEnd"/>
      <w:r w:rsidR="00BE168F" w:rsidRPr="003E4000">
        <w:rPr>
          <w:rFonts w:cstheme="minorHAnsi"/>
        </w:rPr>
        <w:t xml:space="preserve">®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proofErr w:type="spellStart"/>
      <w:r w:rsidR="00624BEB" w:rsidRPr="003E4000">
        <w:rPr>
          <w:rFonts w:cstheme="minorHAnsi"/>
        </w:rPr>
        <w:t>ChamClad</w:t>
      </w:r>
      <w:proofErr w:type="spellEnd"/>
      <w:r w:rsidR="00734749" w:rsidRPr="003E4000">
        <w:rPr>
          <w:rFonts w:cstheme="minorHAnsi"/>
        </w:rPr>
        <w:t>® soffit</w:t>
      </w:r>
      <w:r w:rsidRPr="003E4000">
        <w:rPr>
          <w:rFonts w:cstheme="minorHAnsi"/>
        </w:rPr>
        <w:t xml:space="preserve"> panels may warp or buckle. Due to our PVC’s recycled composition,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0"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5" type="#_x0000_t202" style="position:absolute;left:0;text-align:left;margin-left:32.05pt;margin-top:27.9pt;width:451.15pt;height:113.6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1"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6" type="#_x0000_t202" style="position:absolute;left:0;text-align:left;margin-left:-5.9pt;margin-top:107.55pt;width:458.55pt;height:125.05pt;z-index:2516583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1O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6XjLZRHJMJCrxFn+KrGYtfM+RdmURTYOwrdP+MiFeBlcLIoqcD+/Nt+yMdZYZSSFkVWUPdj&#10;z6ygRH3TOMX7dDwOqozOePJ5hI69jWxvI3rfLAEZSPFJGR7NkO/V2ZQWmjd8D4twK4aY5nh3Qf3Z&#10;XPpe+vieuFgsYhLq0DC/1hvDA3RgPIzitXtj1pzm5XHUT3CWI8vfja3PDSc1LPYeZB1nGojuWT3x&#10;jxqOqji9t/BIbv2Ydf0rzH8B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OVX/U4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2"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1"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7" type="#_x0000_t202" style="position:absolute;left:0;text-align:left;margin-left:6.65pt;margin-top:317.3pt;width:137.1pt;height:47.1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0"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3"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8" type="#_x0000_t202" style="position:absolute;left:0;text-align:left;margin-left:-18.05pt;margin-top:361.35pt;width:191.35pt;height:22.2pt;z-index:251658313;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AprXo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2"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proofErr w:type="spellStart"/>
      <w:r>
        <w:rPr>
          <w:rFonts w:cstheme="minorHAnsi"/>
        </w:rPr>
        <w:t>ChamClad</w:t>
      </w:r>
      <w:proofErr w:type="spellEnd"/>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proofErr w:type="spellStart"/>
      <w:r w:rsidR="00624BEB" w:rsidRPr="003E4000">
        <w:rPr>
          <w:rFonts w:cstheme="minorHAnsi"/>
        </w:rPr>
        <w:t>ChamClad</w:t>
      </w:r>
      <w:proofErr w:type="spellEnd"/>
      <w:r w:rsidR="00624BEB" w:rsidRPr="003E4000">
        <w:rPr>
          <w:rFonts w:cstheme="minorHAnsi"/>
        </w:rPr>
        <w:t xml:space="preserve">®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4"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9" type="#_x0000_t202" style="position:absolute;left:0;text-align:left;margin-left:-36.55pt;margin-top:19.55pt;width:544pt;height:140.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Yqq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0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BC9Yqq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3"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2"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80" type="#_x0000_t202" style="position:absolute;margin-left:317.85pt;margin-top:104.05pt;width:172.45pt;height:41.8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1"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1" type="#_x0000_t202" style="position:absolute;margin-left:156.8pt;margin-top:100.9pt;width:136.45pt;height:41.8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0"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2" type="#_x0000_t202" style="position:absolute;margin-left:-14.4pt;margin-top:103.85pt;width:158.25pt;height:41.8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w:t>
      </w:r>
      <w:proofErr w:type="spellStart"/>
      <w:r w:rsidRPr="00AB0EA2">
        <w:rPr>
          <w:rFonts w:cstheme="minorHAnsi"/>
        </w:rPr>
        <w:t>Shadowline</w:t>
      </w:r>
      <w:proofErr w:type="spellEnd"/>
      <w:r w:rsidRPr="00AB0EA2">
        <w:rPr>
          <w:rFonts w:cstheme="minorHAnsi"/>
        </w:rPr>
        <w:t xml:space="preserv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1"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0"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4"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3" type="#_x0000_t202" style="position:absolute;margin-left:339.85pt;margin-top:114.5pt;width:148.15pt;height:45.2pt;z-index:25165827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cOGw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3"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4" type="#_x0000_t202" style="position:absolute;margin-left:145.45pt;margin-top:12.8pt;width:201.6pt;height:45.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9sE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8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NBb2wQ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3"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5" type="#_x0000_t202" style="position:absolute;margin-left:-9.35pt;margin-top:12.8pt;width:162.15pt;height:3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5"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6" type="#_x0000_t202" style="position:absolute;margin-left:-9.4pt;margin-top:9.05pt;width:139.5pt;height:33.7pt;z-index:2516582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BQWaUh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6"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7" type="#_x0000_t202" style="position:absolute;margin-left:161.95pt;margin-top:5.25pt;width:153.2pt;height:37.6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yiu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0"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19"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18"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59"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8" type="#_x0000_t202" style="position:absolute;margin-left:-15.15pt;margin-top:6.05pt;width:153.2pt;height:37.6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MGF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9" type="#_x0000_t202" style="position:absolute;margin-left:309.25pt;margin-top:1.05pt;width:216.6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90" type="#_x0000_t202" style="position:absolute;margin-left:156.25pt;margin-top:6.65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XpGA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2"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5"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0"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3"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1" type="#_x0000_t202" style="position:absolute;margin-left:338.75pt;margin-top:18.4pt;width:153.2pt;height:37.65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2" type="#_x0000_t202" style="position:absolute;margin-left:-14.7pt;margin-top:7.1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R1m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N6dGNlAcqD8PnfTByWVFRaxE&#10;wBfhSWuqm+YXn2nRBigZHC3OSvC//nYf/UkCQjlraHZyHn7uhFecmR+WxLkbjCIdmA6j8c2QDv4a&#10;2Vwjdlc/AI3ngH6Kk8mM/mhOpvZQv9OYL2JWgoSVlDvneDIfsJto+iZSLRbJicbLCVzZtZMxdKQ1&#10;UvzavgvvjjogKfgEpykT0w9ydL6dIIsdgq6SVpHojtUj/zSaSe3jN4qzf31OXpfPPv8N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Vy0dZh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3" type="#_x0000_t202" style="position:absolute;margin-left:169.3pt;margin-top:3.55pt;width:153.2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Q7DGg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ip8MD0NsoHqgPM56Kn3li8VNrFi&#10;Prwwh1zjSKjf8IyL1IDF4GhRUoP79bf7GI8UoJeSFrVTUv9zx5ygRP8wSM7dcDyOYksHxGaEB3ft&#10;2Vx7zK55AJTnEH+K5cmM8UGfTOmgeUeZL2JVdDHDsXZJw8l8CL2i8ZtwsVikIJSXZWFl1pbH1BHW&#10;CPFr986cPfIQkMEnOKmMFR/o6GN7Qha7AFIl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aiQ7D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1"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2"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4" type="#_x0000_t202" style="position:absolute;margin-left:255.3pt;margin-top:19.35pt;width:236.65pt;height:55.1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CNfcLN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5" type="#_x0000_t202" style="position:absolute;margin-left:-33.75pt;margin-top:19.4pt;width:236.65pt;height:55.1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FBgKsQ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6"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6" type="#_x0000_t202" style="position:absolute;margin-left:-33.75pt;margin-top:26.6pt;width:236.65pt;height:55.1pt;z-index:25165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proofErr w:type="spellStart"/>
      <w:r w:rsidR="00B849E3" w:rsidRPr="004A4CE0">
        <w:rPr>
          <w:rFonts w:cstheme="minorHAnsi"/>
          <w:b/>
          <w:bCs/>
          <w:color w:val="000000" w:themeColor="text1"/>
          <w:sz w:val="32"/>
          <w:szCs w:val="32"/>
        </w:rPr>
        <w:t>VGroove</w:t>
      </w:r>
      <w:proofErr w:type="spellEnd"/>
      <w:r w:rsidR="00B849E3" w:rsidRPr="004A4CE0">
        <w:rPr>
          <w:rFonts w:cstheme="minorHAnsi"/>
          <w:b/>
          <w:bCs/>
          <w:color w:val="000000" w:themeColor="text1"/>
          <w:sz w:val="32"/>
          <w:szCs w:val="32"/>
        </w:rPr>
        <w:t>/</w:t>
      </w:r>
      <w:proofErr w:type="spellStart"/>
      <w:r w:rsidR="00B849E3" w:rsidRPr="004A4CE0">
        <w:rPr>
          <w:rFonts w:cstheme="minorHAnsi"/>
          <w:b/>
          <w:bCs/>
          <w:color w:val="000000" w:themeColor="text1"/>
          <w:sz w:val="32"/>
          <w:szCs w:val="32"/>
        </w:rPr>
        <w:t>UChannel</w:t>
      </w:r>
      <w:proofErr w:type="spellEnd"/>
      <w:r w:rsidR="00B849E3" w:rsidRPr="004A4CE0">
        <w:rPr>
          <w:rFonts w:cstheme="minorHAnsi"/>
          <w:b/>
          <w:bCs/>
          <w:color w:val="000000" w:themeColor="text1"/>
          <w:sz w:val="32"/>
          <w:szCs w:val="32"/>
        </w:rPr>
        <w:t xml:space="preserve">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proofErr w:type="spellStart"/>
      <w:r w:rsidRPr="004A4CE0">
        <w:rPr>
          <w:rFonts w:cstheme="minorHAnsi"/>
        </w:rPr>
        <w:t>ChamClad</w:t>
      </w:r>
      <w:proofErr w:type="spellEnd"/>
      <w:r w:rsidRPr="004A4CE0">
        <w:rPr>
          <w:rFonts w:cstheme="minorHAnsi"/>
        </w:rPr>
        <w:t>®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proofErr w:type="spellStart"/>
      <w:r w:rsidR="00624BEB" w:rsidRPr="004A4CE0">
        <w:rPr>
          <w:rFonts w:cstheme="minorHAnsi"/>
        </w:rPr>
        <w:t>ChamClad</w:t>
      </w:r>
      <w:proofErr w:type="spellEnd"/>
      <w:r w:rsidR="00624BEB" w:rsidRPr="004A4CE0">
        <w:rPr>
          <w:rFonts w:cstheme="minorHAnsi"/>
        </w:rPr>
        <w:t>®</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F12E79">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BC459D" w:rsidRPr="004A4CE0">
        <w:rPr>
          <w:rFonts w:cstheme="minorHAnsi"/>
          <w:b/>
          <w:bCs/>
          <w:color w:val="000000" w:themeColor="text1"/>
          <w:sz w:val="32"/>
          <w:szCs w:val="32"/>
        </w:rPr>
        <w:t>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w:t>
      </w:r>
      <w:proofErr w:type="spellEnd"/>
      <w:r w:rsidR="00BC459D" w:rsidRPr="004A4CE0">
        <w:rPr>
          <w:rFonts w:cstheme="minorHAnsi"/>
          <w:b/>
          <w:bCs/>
          <w:color w:val="000000" w:themeColor="text1"/>
          <w:sz w:val="32"/>
          <w:szCs w:val="32"/>
        </w:rPr>
        <w:t xml:space="preserve">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proofErr w:type="spellStart"/>
      <w:r w:rsidR="00811C61" w:rsidRPr="004A4CE0">
        <w:rPr>
          <w:rFonts w:cstheme="minorHAnsi"/>
        </w:rPr>
        <w:t>VGroove</w:t>
      </w:r>
      <w:proofErr w:type="spellEnd"/>
      <w:r w:rsidR="00811C61" w:rsidRPr="004A4CE0">
        <w:rPr>
          <w:rFonts w:cstheme="minorHAnsi"/>
        </w:rPr>
        <w:t xml:space="preserve"> or </w:t>
      </w:r>
      <w:proofErr w:type="spellStart"/>
      <w:r w:rsidR="00811C61" w:rsidRPr="004A4CE0">
        <w:rPr>
          <w:rFonts w:cstheme="minorHAnsi"/>
        </w:rPr>
        <w:t>UChannel</w:t>
      </w:r>
      <w:proofErr w:type="spellEnd"/>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 xml:space="preserve">We recommend using </w:t>
      </w:r>
      <w:proofErr w:type="spellStart"/>
      <w:r>
        <w:rPr>
          <w:rFonts w:cstheme="minorHAnsi"/>
          <w:b/>
          <w:bCs/>
          <w:color w:val="FF0000"/>
        </w:rPr>
        <w:t>Chamclad</w:t>
      </w:r>
      <w:proofErr w:type="spellEnd"/>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F12E79">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4A0506" w:rsidRPr="004A4CE0">
        <w:rPr>
          <w:rFonts w:cstheme="minorHAnsi"/>
          <w:b/>
          <w:bCs/>
          <w:color w:val="000000" w:themeColor="text1"/>
          <w:sz w:val="32"/>
          <w:szCs w:val="32"/>
        </w:rPr>
        <w:t>UChannel</w:t>
      </w:r>
      <w:proofErr w:type="spellEnd"/>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proofErr w:type="spellStart"/>
      <w:r w:rsidRPr="004A4CE0">
        <w:rPr>
          <w:rFonts w:cstheme="minorHAnsi"/>
        </w:rPr>
        <w:t>ChamClad</w:t>
      </w:r>
      <w:proofErr w:type="spellEnd"/>
      <w:r w:rsidRPr="004A4CE0">
        <w:rPr>
          <w:rFonts w:cstheme="minorHAnsi"/>
        </w:rPr>
        <w:t xml:space="preserve">®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 xml:space="preserve">®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proofErr w:type="spellStart"/>
      <w:r>
        <w:rPr>
          <w:rFonts w:asciiTheme="minorHAnsi" w:hAnsiTheme="minorHAnsi" w:cstheme="minorHAnsi"/>
          <w:lang w:val="en-US"/>
        </w:rPr>
        <w:t>ChamClad</w:t>
      </w:r>
      <w:proofErr w:type="spellEnd"/>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5"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7" type="#_x0000_t202" style="position:absolute;margin-left:11.8pt;margin-top:8.4pt;width:385.95pt;height:43.6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jwHQ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" filled="f" stroked="f" strokeweight=".5pt">
                <v:textbo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6"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87"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69"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 xml:space="preserve">o </w:t>
      </w:r>
      <w:proofErr w:type="spellStart"/>
      <w:r w:rsidRPr="00E60BF3">
        <w:rPr>
          <w:rFonts w:cstheme="minorHAnsi"/>
        </w:rPr>
        <w:t>ChamClad</w:t>
      </w:r>
      <w:proofErr w:type="spellEnd"/>
      <w:r w:rsidRPr="00E60BF3">
        <w:rPr>
          <w:rFonts w:cstheme="minorHAnsi"/>
        </w:rPr>
        <w:t>®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 xml:space="preserve">o Touch up exposed cut edges with touch-up paint. Paint cans or touch up pens available through </w:t>
      </w:r>
      <w:proofErr w:type="spellStart"/>
      <w:r w:rsidRPr="00C17790">
        <w:rPr>
          <w:rFonts w:cstheme="minorHAnsi"/>
        </w:rPr>
        <w:t>ChamClad</w:t>
      </w:r>
      <w:proofErr w:type="spellEnd"/>
      <w:r w:rsidRPr="00C17790">
        <w:rPr>
          <w:rFonts w:cstheme="minorHAnsi"/>
        </w:rPr>
        <w:t>®.</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0"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2"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98"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8" type="#_x0000_t202" style="position:absolute;margin-left:-50.6pt;margin-top:154.7pt;width:147.95pt;height:25.4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s3UXTB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9" type="#_x0000_t202" style="position:absolute;margin-left:287.1pt;margin-top:53.7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5"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100" type="#_x0000_t202" style="position:absolute;margin-left:225.7pt;margin-top:20.6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4"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1" type="#_x0000_t202" style="position:absolute;margin-left:359.8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sgKEe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0"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2" type="#_x0000_t202" style="position:absolute;margin-left:220.2pt;margin-top:153.4pt;width:147.95pt;height:25.45pt;z-index:2516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zbDLrx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399"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3" type="#_x0000_t202" style="position:absolute;margin-left:92.65pt;margin-top:154.3pt;width:147.95pt;height:25.45pt;z-index:2516583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OKX70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5"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4"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08"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07"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6"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3"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9"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4" type="#_x0000_t202" style="position:absolute;margin-left:-64.5pt;margin-top:73.15pt;width:157.15pt;height:39.35pt;z-index:251658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BHbQE4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w:t>
      </w:r>
      <w:r>
        <w:rPr>
          <w:rFonts w:asciiTheme="minorHAnsi" w:hAnsiTheme="minorHAnsi" w:cstheme="minorHAnsi"/>
        </w:rPr>
        <w:t xml:space="preserve">beam bracket along wall to close any spacing between wall and beam good for renovation (2 per pack screws, #8 1 ½” flat </w:t>
      </w:r>
      <w:proofErr w:type="spellStart"/>
      <w:r>
        <w:rPr>
          <w:rFonts w:asciiTheme="minorHAnsi" w:hAnsiTheme="minorHAnsi" w:cstheme="minorHAnsi"/>
        </w:rPr>
        <w:t>quadrex</w:t>
      </w:r>
      <w:proofErr w:type="spellEnd"/>
      <w:r>
        <w:rPr>
          <w:rFonts w:asciiTheme="minorHAnsi" w:hAnsiTheme="minorHAnsi" w:cstheme="minorHAnsi"/>
        </w:rPr>
        <w:t xml:space="preserve">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3"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1"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0"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2"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5" type="#_x0000_t202" style="position:absolute;margin-left:-32.1pt;margin-top:32.25pt;width:112pt;height:24pt;z-index:2516583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3"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6" type="#_x0000_t202" style="position:absolute;margin-left:95.05pt;margin-top:32.2pt;width:97pt;height:24pt;z-index:25165837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Rd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eCN1AdkAcHvUS85SuFyT4yH16YQ01gfajz8IyL1ICPwdGipAb382/nMR5bhV5KWtRYSf2PHXOC&#10;Ev3NYBPvhpNJFGXaTG4+j3Djrj2ba4/ZNUtABoY4UZYnM8YHfTKlg+YNx2ERX0UXMxzfLmk4mcvQ&#10;Kx/HiYvFIgWhDC0Lj2ZteYSOjMdWvHZvzNljvwJ2+glOamTFu7b1sfGmgcUugFSpp5HontUj/yjh&#10;pIrjuMUZud6nqMtPYf4L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B+MeRd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4"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7" type="#_x0000_t202" style="position:absolute;margin-left:198.15pt;margin-top:32.05pt;width:155.5pt;height:24pt;z-index:25165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KoMQ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4"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8" type="#_x0000_t202" style="position:absolute;margin-left:372.8pt;margin-top:31.95pt;width:139.8pt;height:24pt;z-index:25165837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AnKhPb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F12E79">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2"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F12E79">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F12E79">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3"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F12E79">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4"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F12E79">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5"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F12E79">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F12E79">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F12E79">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57"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9" type="#_x0000_t202" style="position:absolute;margin-left:557.65pt;margin-top:452.05pt;width:147pt;height:31.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6"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10" type="#_x0000_t202" style="position:absolute;margin-left:334.5pt;margin-top:511pt;width:147pt;height:31.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Xm9pTz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0"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F12E79">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5"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1" type="#_x0000_t202" style="position:absolute;margin-left:118.95pt;margin-top:541.55pt;width:278pt;height:20.65pt;z-index:2516583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l8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x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EuE5f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1"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1"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F12E79">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F12E79">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68"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2" type="#_x0000_t202" style="position:absolute;left:0;text-align:left;margin-left:95.1pt;margin-top:187.1pt;width:69.35pt;height:20.5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KgLMQIAAFsEAAAOAAAAZHJzL2Uyb0RvYy54bWysVE1vGjEQvVfqf7B8L7sQQui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49"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proofErr w:type="spellStart"/>
      <w:r w:rsidR="00624BEB" w:rsidRPr="004A4CE0">
        <w:rPr>
          <w:rFonts w:cstheme="minorHAnsi"/>
          <w:b/>
          <w:bCs/>
          <w:color w:val="70AD47" w:themeColor="accent6"/>
          <w:sz w:val="32"/>
          <w:szCs w:val="32"/>
        </w:rPr>
        <w:t>ChamClad</w:t>
      </w:r>
      <w:proofErr w:type="spellEnd"/>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proofErr w:type="spellStart"/>
      <w:r>
        <w:rPr>
          <w:rFonts w:cstheme="minorHAnsi"/>
        </w:rPr>
        <w:t>ChamClad</w:t>
      </w:r>
      <w:proofErr w:type="spellEnd"/>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proofErr w:type="spellStart"/>
      <w:r>
        <w:rPr>
          <w:rFonts w:cstheme="minorHAnsi"/>
        </w:rPr>
        <w:t>ChamClad</w:t>
      </w:r>
      <w:proofErr w:type="spellEnd"/>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proofErr w:type="spellStart"/>
      <w:r w:rsidR="00624BEB">
        <w:rPr>
          <w:rFonts w:cstheme="minorHAnsi"/>
        </w:rPr>
        <w:t>ChamClad</w:t>
      </w:r>
      <w:proofErr w:type="spellEnd"/>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 xml:space="preserve">You may pressure wash </w:t>
      </w:r>
      <w:proofErr w:type="spellStart"/>
      <w:r>
        <w:rPr>
          <w:rFonts w:cstheme="minorHAnsi"/>
        </w:rPr>
        <w:t>ChamClad</w:t>
      </w:r>
      <w:proofErr w:type="spellEnd"/>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2"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3" type="#_x0000_t202" style="position:absolute;left:0;text-align:left;margin-left:-26.85pt;margin-top:-68.15pt;width:339.45pt;height:48.15pt;z-index:25165828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A5FY34/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3"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4" type="#_x0000_t202" style="position:absolute;left:0;text-align:left;margin-left:27.95pt;margin-top:-30.45pt;width:84.9pt;height:32.4pt;z-index:251658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4"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5" type="#_x0000_t202" style="position:absolute;left:0;text-align:left;margin-left:19.85pt;margin-top:-30.45pt;width:79.55pt;height:34pt;z-index:2516582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ANoPH7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proofErr w:type="spellStart"/>
            <w:r w:rsidR="00624BEB" w:rsidRPr="004A4CE0">
              <w:t>ChamClad</w:t>
            </w:r>
            <w:proofErr w:type="spellEnd"/>
            <w:r w:rsidR="00624BEB" w:rsidRPr="004A4CE0">
              <w:t>®</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proofErr w:type="spellStart"/>
            <w:r w:rsidR="00624BEB" w:rsidRPr="004A4CE0">
              <w:t>ChamClad</w:t>
            </w:r>
            <w:proofErr w:type="spellEnd"/>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proofErr w:type="spellStart"/>
            <w:r w:rsidR="00624BEB" w:rsidRPr="004A4CE0">
              <w:t>ChamClad</w:t>
            </w:r>
            <w:proofErr w:type="spellEnd"/>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1"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proofErr w:type="spellStart"/>
            <w:r w:rsidR="00624BEB" w:rsidRPr="004A4CE0">
              <w:t>ChamCla</w:t>
            </w:r>
            <w:r w:rsidR="004A4CE0" w:rsidRPr="004A4CE0">
              <w:t>d</w:t>
            </w:r>
            <w:proofErr w:type="spellEnd"/>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proofErr w:type="spellStart"/>
            <w:r w:rsidR="00624BEB" w:rsidRPr="004A4CE0">
              <w:t>ChamClad</w:t>
            </w:r>
            <w:proofErr w:type="spellEnd"/>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proofErr w:type="spellStart"/>
            <w:r w:rsidR="00624BEB" w:rsidRPr="00A35025">
              <w:t>ChamClad</w:t>
            </w:r>
            <w:proofErr w:type="spellEnd"/>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proofErr w:type="spellStart"/>
            <w:r w:rsidR="00624BEB" w:rsidRPr="00A35025">
              <w:t>ChamClad</w:t>
            </w:r>
            <w:proofErr w:type="spellEnd"/>
            <w:r w:rsidR="00624BEB" w:rsidRPr="00A35025">
              <w:t>®</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proofErr w:type="spellStart"/>
            <w:r w:rsidR="00624BEB" w:rsidRPr="004A4CE0">
              <w:t>ChamClad</w:t>
            </w:r>
            <w:proofErr w:type="spellEnd"/>
            <w:r w:rsidR="00624BEB" w:rsidRPr="004A4CE0">
              <w:t>®</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 xml:space="preserve">Use </w:t>
            </w:r>
            <w:proofErr w:type="spellStart"/>
            <w:r>
              <w:t>Chamclad</w:t>
            </w:r>
            <w:proofErr w:type="spellEnd"/>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proofErr w:type="spellStart"/>
            <w:r w:rsidR="00624BEB" w:rsidRPr="004A4CE0">
              <w:t>ChamClad</w:t>
            </w:r>
            <w:proofErr w:type="spellEnd"/>
            <w:r w:rsidR="00624BEB" w:rsidRPr="004A4CE0">
              <w:t xml:space="preserve">®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proofErr w:type="spellStart"/>
            <w:r w:rsidR="00624BEB" w:rsidRPr="004A4CE0">
              <w:t>ChamClad</w:t>
            </w:r>
            <w:proofErr w:type="spellEnd"/>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proofErr w:type="spellStart"/>
            <w:r>
              <w:rPr>
                <w:b/>
                <w:bCs/>
                <w:color w:val="FF0000"/>
              </w:rPr>
              <w:t>Chamcl</w:t>
            </w:r>
            <w:r w:rsidRPr="005B3167">
              <w:rPr>
                <w:b/>
                <w:bCs/>
                <w:color w:val="FF0000"/>
              </w:rPr>
              <w:t>ad</w:t>
            </w:r>
            <w:proofErr w:type="spellEnd"/>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Butt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The horizontal trim used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butt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w:t>
      </w:r>
      <w:proofErr w:type="spellStart"/>
      <w:r w:rsidRPr="004A4CE0">
        <w:rPr>
          <w:rFonts w:asciiTheme="minorHAnsi" w:hAnsiTheme="minorHAnsi" w:cstheme="minorHAnsi"/>
          <w:sz w:val="24"/>
          <w:szCs w:val="24"/>
        </w:rPr>
        <w:t>mitre</w:t>
      </w:r>
      <w:proofErr w:type="spellEnd"/>
      <w:r w:rsidRPr="004A4CE0">
        <w:rPr>
          <w:rFonts w:asciiTheme="minorHAnsi" w:hAnsiTheme="minorHAnsi" w:cstheme="minorHAnsi"/>
          <w:sz w:val="24"/>
          <w:szCs w:val="24"/>
        </w:rPr>
        <w:t xml:space="preserv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run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0" behindDoc="1" locked="0" layoutInCell="1" allowOverlap="1" wp14:anchorId="0237ECC8" wp14:editId="17D6DE76">
                <wp:simplePos x="0" y="0"/>
                <wp:positionH relativeFrom="column">
                  <wp:posOffset>-1077595</wp:posOffset>
                </wp:positionH>
                <wp:positionV relativeFrom="line">
                  <wp:posOffset>-912071</wp:posOffset>
                </wp:positionV>
                <wp:extent cx="6165397" cy="8259297"/>
                <wp:effectExtent l="63500" t="50800" r="32385"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w:pict>
              <v:shape w14:anchorId="1C7022E8" id="officeArt object" o:spid="_x0000_s1026" alt="Isosceles Triangle 20" style="position:absolute;margin-left:-84.85pt;margin-top:-71.8pt;width:485.45pt;height:650.35pt;rotation:180;z-index:-251658240;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082699,4129649;3082699,4129649;3082699,4129649;3082699,4129649" o:connectangles="0,90,180,270"/>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88" behindDoc="0" locked="0" layoutInCell="1" allowOverlap="1" wp14:anchorId="6C4F9A3A" wp14:editId="4889FC32">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4AE08879" w:rsidR="00E51137" w:rsidRDefault="004342B5" w:rsidP="00956960">
      <w:pPr>
        <w:pStyle w:val="BodyA"/>
        <w:sectPr w:rsidR="00E51137" w:rsidSect="00F12E79">
          <w:pgSz w:w="12240" w:h="15840"/>
          <w:pgMar w:top="1440" w:right="1440" w:bottom="1440" w:left="1440" w:header="708" w:footer="708" w:gutter="0"/>
          <w:cols w:space="708"/>
          <w:docGrid w:linePitch="360"/>
        </w:sectPr>
      </w:pPr>
      <w:r>
        <w:t xml:space="preserve">            </w:t>
      </w:r>
      <w:r w:rsidR="00571C11">
        <w:t>Revised</w:t>
      </w:r>
      <w:r w:rsidR="00370364">
        <w:t xml:space="preserve">: </w:t>
      </w:r>
      <w:r w:rsidR="00E04978">
        <w:t>March</w:t>
      </w:r>
      <w:r w:rsidR="00267059">
        <w:t xml:space="preserve"> 2024</w:t>
      </w:r>
      <w:r>
        <w:t xml:space="preserve"> </w:t>
      </w:r>
    </w:p>
    <w:p w14:paraId="5DF5F8B3" w14:textId="0322B9D4" w:rsidR="00370364" w:rsidRPr="00956960" w:rsidRDefault="00E51137" w:rsidP="00956960">
      <w:pPr>
        <w:pStyle w:val="BodyA"/>
      </w:pPr>
      <w:r>
        <w:rPr>
          <w:rFonts w:eastAsia="Times New Roman" w:cs="Arial"/>
          <w:b/>
          <w:bCs/>
          <w:noProof/>
          <w:color w:val="3B9D47"/>
          <w:sz w:val="52"/>
          <w:szCs w:val="52"/>
        </w:rPr>
        <w:lastRenderedPageBreak/>
        <w:drawing>
          <wp:anchor distT="0" distB="0" distL="114300" distR="114300" simplePos="0" relativeHeight="251687096" behindDoc="0" locked="0" layoutInCell="1" allowOverlap="1" wp14:anchorId="288E51D2" wp14:editId="6C02D08B">
            <wp:simplePos x="0" y="0"/>
            <wp:positionH relativeFrom="column">
              <wp:posOffset>7251700</wp:posOffset>
            </wp:positionH>
            <wp:positionV relativeFrom="paragraph">
              <wp:posOffset>-718820</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Arial"/>
          <w:b/>
          <w:bCs/>
          <w:noProof/>
          <w:color w:val="3B9D47"/>
          <w:sz w:val="52"/>
          <w:szCs w:val="52"/>
        </w:rPr>
        <mc:AlternateContent>
          <mc:Choice Requires="wps">
            <w:drawing>
              <wp:anchor distT="0" distB="0" distL="114300" distR="114300" simplePos="0" relativeHeight="251688120" behindDoc="1" locked="0" layoutInCell="1" allowOverlap="1" wp14:anchorId="7E2A2125" wp14:editId="120AE302">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35EF3" id="Rectangle 3" o:spid="_x0000_s1026" style="position:absolute;margin-left:-62pt;margin-top:-86.2pt;width:105pt;height:66pt;z-index:-25162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r>
        <w:rPr>
          <w:rFonts w:eastAsia="Times New Roman" w:cs="Arial"/>
          <w:b/>
          <w:bCs/>
          <w:noProof/>
          <w:color w:val="3B9D47"/>
          <w:sz w:val="52"/>
          <w:szCs w:val="52"/>
        </w:rPr>
        <w:drawing>
          <wp:anchor distT="0" distB="0" distL="114300" distR="114300" simplePos="0" relativeHeight="251686072" behindDoc="1" locked="0" layoutInCell="1" allowOverlap="1" wp14:anchorId="1AF71AEF" wp14:editId="64202421">
            <wp:simplePos x="0" y="0"/>
            <wp:positionH relativeFrom="column">
              <wp:posOffset>-1024890</wp:posOffset>
            </wp:positionH>
            <wp:positionV relativeFrom="paragraph">
              <wp:posOffset>-1093470</wp:posOffset>
            </wp:positionV>
            <wp:extent cx="10636885" cy="8219440"/>
            <wp:effectExtent l="0" t="0" r="5715" b="0"/>
            <wp:wrapNone/>
            <wp:docPr id="1507159138" name="Picture 1" descr="A diagram of a wall panel an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159138" name="Picture 1" descr="A diagram of a wall panel and trim&#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0636885" cy="8219440"/>
                    </a:xfrm>
                    <a:prstGeom prst="rect">
                      <a:avLst/>
                    </a:prstGeom>
                  </pic:spPr>
                </pic:pic>
              </a:graphicData>
            </a:graphic>
            <wp14:sizeRelH relativeFrom="page">
              <wp14:pctWidth>0</wp14:pctWidth>
            </wp14:sizeRelH>
            <wp14:sizeRelV relativeFrom="page">
              <wp14:pctHeight>0</wp14:pctHeight>
            </wp14:sizeRelV>
          </wp:anchor>
        </w:drawing>
      </w:r>
    </w:p>
    <w:p w14:paraId="19D23F05" w14:textId="77777777"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77777777" w:rsidR="00951EBC" w:rsidRDefault="00951EBC" w:rsidP="00034157">
      <w:pPr>
        <w:pStyle w:val="Default"/>
        <w:rPr>
          <w:rFonts w:ascii="Arial" w:eastAsia="Arial" w:hAnsi="Arial" w:cs="Arial"/>
          <w:u w:color="000000"/>
        </w:rPr>
      </w:pPr>
    </w:p>
    <w:p w14:paraId="45435780" w14:textId="5A156DD0" w:rsidR="0094556D" w:rsidRDefault="0094556D">
      <w:pPr>
        <w:rPr>
          <w:rFonts w:ascii="Arial" w:eastAsia="Times New Roman" w:hAnsi="Arial" w:cs="Arial"/>
          <w:b/>
          <w:bCs/>
          <w:color w:val="3B9D47"/>
          <w:sz w:val="52"/>
          <w:szCs w:val="52"/>
        </w:rPr>
        <w:sectPr w:rsidR="0094556D" w:rsidSect="00F12E79">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61496" behindDoc="0" locked="0" layoutInCell="1" allowOverlap="1" wp14:anchorId="4741FB83" wp14:editId="6DF76FD4">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60472"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944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1A6D12B4" w14:textId="5B79C8E0" w:rsidR="00B72E8C" w:rsidRPr="000953A4" w:rsidRDefault="00B72E8C" w:rsidP="00B72E8C">
      <w:pPr>
        <w:pStyle w:val="Header"/>
        <w:rPr>
          <w:color w:val="A6A6A6" w:themeColor="background1" w:themeShade="A6"/>
        </w:rPr>
      </w:pPr>
      <w:permStart w:id="1681544930" w:edGrp="everyone"/>
      <w:proofErr w:type="spellStart"/>
      <w:r w:rsidRPr="000953A4">
        <w:rPr>
          <w:color w:val="A6A6A6" w:themeColor="background1" w:themeShade="A6"/>
        </w:rPr>
        <w:lastRenderedPageBreak/>
        <w:t>ChamClad</w:t>
      </w:r>
      <w:proofErr w:type="spellEnd"/>
      <w:r w:rsidRPr="000953A4">
        <w:rPr>
          <w:color w:val="A6A6A6" w:themeColor="background1" w:themeShade="A6"/>
        </w:rPr>
        <w:tab/>
        <w:t xml:space="preserve">                                                                                                                           Section 07 46 33</w:t>
      </w:r>
    </w:p>
    <w:p w14:paraId="65733837" w14:textId="497F5005" w:rsidR="00B72E8C" w:rsidRPr="000953A4" w:rsidRDefault="00B72E8C" w:rsidP="00B72E8C">
      <w:pPr>
        <w:pStyle w:val="Header"/>
        <w:rPr>
          <w:color w:val="A6A6A6" w:themeColor="background1" w:themeShade="A6"/>
        </w:rPr>
      </w:pPr>
      <w:r w:rsidRPr="000953A4">
        <w:rPr>
          <w:color w:val="A6A6A6" w:themeColor="background1" w:themeShade="A6"/>
        </w:rPr>
        <w:t>Guide Specification</w:t>
      </w:r>
      <w:r w:rsidRPr="000953A4">
        <w:rPr>
          <w:color w:val="A6A6A6" w:themeColor="background1" w:themeShade="A6"/>
        </w:rPr>
        <w:tab/>
        <w:t xml:space="preserve">                                                                                  LAMINATED FILM PVC SIDING</w:t>
      </w:r>
    </w:p>
    <w:p w14:paraId="104071FF" w14:textId="2B356998" w:rsidR="00B72E8C" w:rsidRPr="000953A4" w:rsidRDefault="00B72E8C" w:rsidP="00B72E8C">
      <w:pPr>
        <w:pStyle w:val="Header"/>
        <w:rPr>
          <w:color w:val="A6A6A6" w:themeColor="background1" w:themeShade="A6"/>
        </w:rPr>
      </w:pPr>
      <w:r w:rsidRPr="000953A4">
        <w:rPr>
          <w:color w:val="A6A6A6" w:themeColor="background1" w:themeShade="A6"/>
        </w:rPr>
        <w:t xml:space="preserve">Feb. 13, </w:t>
      </w:r>
      <w:proofErr w:type="gramStart"/>
      <w:r w:rsidRPr="000953A4">
        <w:rPr>
          <w:color w:val="A6A6A6" w:themeColor="background1" w:themeShade="A6"/>
        </w:rPr>
        <w:t>2024</w:t>
      </w:r>
      <w:proofErr w:type="gramEnd"/>
      <w:r w:rsidRPr="000953A4">
        <w:rPr>
          <w:color w:val="A6A6A6" w:themeColor="background1" w:themeShade="A6"/>
        </w:rPr>
        <w:tab/>
        <w:t xml:space="preserve">                                                                                                                                     Page </w:t>
      </w:r>
      <w:r w:rsidRPr="000953A4">
        <w:rPr>
          <w:color w:val="A6A6A6" w:themeColor="background1" w:themeShade="A6"/>
        </w:rPr>
        <w:fldChar w:fldCharType="begin"/>
      </w:r>
      <w:r w:rsidRPr="000953A4">
        <w:rPr>
          <w:color w:val="A6A6A6" w:themeColor="background1" w:themeShade="A6"/>
        </w:rPr>
        <w:instrText xml:space="preserve">PAGE </w:instrText>
      </w:r>
      <w:r w:rsidRPr="000953A4">
        <w:rPr>
          <w:color w:val="A6A6A6" w:themeColor="background1" w:themeShade="A6"/>
        </w:rPr>
        <w:fldChar w:fldCharType="separate"/>
      </w:r>
      <w:r w:rsidRPr="000953A4">
        <w:rPr>
          <w:color w:val="A6A6A6" w:themeColor="background1" w:themeShade="A6"/>
        </w:rPr>
        <w:t>1</w:t>
      </w:r>
      <w:r w:rsidRPr="000953A4">
        <w:rPr>
          <w:color w:val="A6A6A6" w:themeColor="background1" w:themeShade="A6"/>
        </w:rPr>
        <w:fldChar w:fldCharType="end"/>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803AC8">
      <w:pPr>
        <w:pStyle w:val="SpecNote"/>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803AC8">
      <w:pPr>
        <w:pStyle w:val="SpecNoteEnv"/>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43AAB0A3" w14:textId="77777777" w:rsidR="00B72E8C" w:rsidRPr="001418FA" w:rsidRDefault="00B72E8C" w:rsidP="00B72E8C">
      <w:pPr>
        <w:pStyle w:val="Heading1"/>
        <w:keepNext w:val="0"/>
      </w:pPr>
      <w:r w:rsidRPr="001418FA">
        <w:t>General</w:t>
      </w:r>
    </w:p>
    <w:p w14:paraId="06473F3A" w14:textId="77777777" w:rsidR="00B72E8C" w:rsidRPr="001418FA" w:rsidRDefault="00B72E8C" w:rsidP="00B72E8C">
      <w:pPr>
        <w:pStyle w:val="Heading2"/>
        <w:keepNext w:val="0"/>
      </w:pPr>
      <w:r w:rsidRPr="001418FA">
        <w:t>SECTION INCLUDES</w:t>
      </w:r>
    </w:p>
    <w:p w14:paraId="7651431F" w14:textId="77777777" w:rsidR="00B72E8C" w:rsidRPr="001418FA" w:rsidRDefault="00B72E8C" w:rsidP="00B72E8C">
      <w:pPr>
        <w:pStyle w:val="Heading4"/>
      </w:pPr>
      <w:r>
        <w:t xml:space="preserve">This Section includes requirements for supply </w:t>
      </w:r>
      <w:r w:rsidRPr="001418FA">
        <w:t xml:space="preserve">of </w:t>
      </w:r>
      <w:r>
        <w:t xml:space="preserve">rigid polyvinylchloride (PVC) interlocking </w:t>
      </w:r>
      <w:r w:rsidRPr="001418FA">
        <w:t>siding</w:t>
      </w:r>
      <w:r>
        <w:t xml:space="preserve"> boards with laminated PVC film on exposed surfaces and its </w:t>
      </w:r>
      <w:r w:rsidRPr="001418FA">
        <w:t xml:space="preserve">installation </w:t>
      </w:r>
      <w:r>
        <w:t>on exterior walls.</w:t>
      </w:r>
    </w:p>
    <w:p w14:paraId="2688FF2A" w14:textId="77777777" w:rsidR="00B72E8C" w:rsidRPr="001418FA" w:rsidRDefault="00B72E8C" w:rsidP="00B72E8C">
      <w:pPr>
        <w:pStyle w:val="Heading2"/>
        <w:keepNext w:val="0"/>
      </w:pPr>
      <w:r w:rsidRPr="001418FA">
        <w:t xml:space="preserve">RELATED </w:t>
      </w:r>
      <w:r>
        <w:t>REQUIREMENTS</w:t>
      </w:r>
    </w:p>
    <w:p w14:paraId="70B1AE52" w14:textId="77777777" w:rsidR="00B72E8C" w:rsidRDefault="00B72E8C" w:rsidP="00B72E8C">
      <w:pPr>
        <w:pStyle w:val="Heading4"/>
      </w:pPr>
      <w:r>
        <w:t>Section [</w:t>
      </w:r>
      <w:r w:rsidRPr="001418FA">
        <w:t>07 </w:t>
      </w:r>
      <w:r>
        <w:t>25</w:t>
      </w:r>
      <w:r w:rsidRPr="001418FA">
        <w:t xml:space="preserve"> 00 </w:t>
      </w:r>
      <w:r>
        <w:t>- Weather Barriers].</w:t>
      </w:r>
    </w:p>
    <w:p w14:paraId="6B79653D" w14:textId="77777777" w:rsidR="00B72E8C" w:rsidRDefault="00B72E8C" w:rsidP="00B72E8C">
      <w:pPr>
        <w:pStyle w:val="Heading4"/>
      </w:pPr>
      <w:r>
        <w:t>Section [</w:t>
      </w:r>
      <w:r w:rsidRPr="001418FA">
        <w:t>07 </w:t>
      </w:r>
      <w:r>
        <w:t>60</w:t>
      </w:r>
      <w:r w:rsidRPr="001418FA">
        <w:t xml:space="preserve"> 00 </w:t>
      </w:r>
      <w:r>
        <w:t>– Flashing and Sheet Metal].</w:t>
      </w:r>
    </w:p>
    <w:p w14:paraId="2B2DD344" w14:textId="77777777" w:rsidR="00B72E8C" w:rsidRPr="001418FA" w:rsidRDefault="00B72E8C" w:rsidP="00B72E8C">
      <w:pPr>
        <w:pStyle w:val="Heading4"/>
      </w:pPr>
      <w:r w:rsidRPr="001418FA">
        <w:t xml:space="preserve">Section [07 92 00 </w:t>
      </w:r>
      <w:r w:rsidRPr="001418FA">
        <w:noBreakHyphen/>
        <w:t xml:space="preserve"> Joint Seal</w:t>
      </w:r>
      <w:r>
        <w:t>ants</w:t>
      </w:r>
      <w:r w:rsidRPr="001418FA">
        <w:t>].</w:t>
      </w:r>
    </w:p>
    <w:p w14:paraId="180EA628" w14:textId="77777777" w:rsidR="00B72E8C" w:rsidRPr="001418FA" w:rsidRDefault="00B72E8C" w:rsidP="00B72E8C">
      <w:pPr>
        <w:pStyle w:val="Heading2"/>
        <w:keepNext w:val="0"/>
      </w:pPr>
      <w:r w:rsidRPr="001418FA">
        <w:t>REFERENCES</w:t>
      </w:r>
    </w:p>
    <w:p w14:paraId="050906D4" w14:textId="77777777" w:rsidR="00B72E8C" w:rsidRDefault="00B72E8C" w:rsidP="00B72E8C">
      <w:pPr>
        <w:pStyle w:val="Heading4"/>
      </w:pPr>
      <w:r>
        <w:t>CCMC Registry of Product Evaluations.</w:t>
      </w:r>
    </w:p>
    <w:p w14:paraId="4657B2A1" w14:textId="77777777" w:rsidR="00B72E8C" w:rsidRDefault="00B72E8C" w:rsidP="00B72E8C">
      <w:pPr>
        <w:pStyle w:val="Heading4"/>
      </w:pPr>
      <w:r>
        <w:t>CAN/CGSB-41.24-95, Rigid Vinyl Siding, Soffits and Facia.</w:t>
      </w:r>
    </w:p>
    <w:p w14:paraId="2D6CAC7F" w14:textId="77777777" w:rsidR="00B72E8C" w:rsidRDefault="00B72E8C" w:rsidP="00B72E8C">
      <w:pPr>
        <w:pStyle w:val="Heading4"/>
      </w:pPr>
      <w:r>
        <w:t>CAN/ULC-S101-14 Standard Methods of Fire Endurance Tests of Building Construction Materials.</w:t>
      </w:r>
    </w:p>
    <w:p w14:paraId="3D224E17" w14:textId="77777777" w:rsidR="00B72E8C" w:rsidRDefault="00B72E8C" w:rsidP="00B72E8C">
      <w:pPr>
        <w:pStyle w:val="Heading4"/>
      </w:pPr>
      <w:r>
        <w:t>CAN/ULC-S102-2018, Standard Method of Test for Surface Burning Characteristics of Building Materials and Assemblies.</w:t>
      </w:r>
    </w:p>
    <w:p w14:paraId="681AACE8" w14:textId="77777777" w:rsidR="00B72E8C" w:rsidRDefault="00B72E8C" w:rsidP="00B72E8C">
      <w:pPr>
        <w:pStyle w:val="Heading4"/>
      </w:pPr>
      <w:r>
        <w:t>CAN/ULC-S102.2-2018, Standard Method of Test for Surface Burning Characteristics of Flooring, Floor Coverings, and Miscellaneous Materials and Assemblies.</w:t>
      </w:r>
    </w:p>
    <w:p w14:paraId="62683757" w14:textId="77777777" w:rsidR="00B72E8C" w:rsidRDefault="00B72E8C" w:rsidP="00B72E8C">
      <w:pPr>
        <w:pStyle w:val="Heading4"/>
      </w:pPr>
      <w:r>
        <w:t>CAN/ULC-S134-13-REV1, Standard Method of Fire Tests of Exterior Wall Assemblies.</w:t>
      </w:r>
    </w:p>
    <w:p w14:paraId="531FF67F" w14:textId="77777777" w:rsidR="00B72E8C" w:rsidRDefault="00B72E8C" w:rsidP="00B72E8C">
      <w:pPr>
        <w:pStyle w:val="Heading4"/>
      </w:pPr>
      <w:r>
        <w:t xml:space="preserve">ASTM D3679-17, Standard Specification for Rigid PVC Siding. </w:t>
      </w:r>
    </w:p>
    <w:p w14:paraId="0C404393" w14:textId="77777777" w:rsidR="00B72E8C" w:rsidRDefault="00B72E8C" w:rsidP="00B72E8C">
      <w:pPr>
        <w:pStyle w:val="Heading4"/>
      </w:pPr>
      <w:r>
        <w:t>ASTM E119 -22, Standard Test Methods for Fire Tests of Building Construction and Materials.</w:t>
      </w:r>
    </w:p>
    <w:p w14:paraId="186D254A" w14:textId="77777777" w:rsidR="00B72E8C" w:rsidRPr="006C6F39" w:rsidRDefault="00B72E8C" w:rsidP="00B72E8C">
      <w:pPr>
        <w:pStyle w:val="Heading4"/>
      </w:pPr>
      <w:r w:rsidRPr="006C6F39">
        <w:t>ASTM E330/E330M-14(2021), Standard T</w:t>
      </w:r>
      <w:r w:rsidRPr="001F447B">
        <w:t>est Method for Structural Per</w:t>
      </w:r>
      <w:r>
        <w:t>formance of Exterior Windows, Doors, Skylights and Curtain Walls by Uniform Static Air Pressure Difference.</w:t>
      </w:r>
    </w:p>
    <w:p w14:paraId="2E3C34EB" w14:textId="77777777" w:rsidR="00B72E8C" w:rsidRDefault="00B72E8C" w:rsidP="00B72E8C">
      <w:pPr>
        <w:pStyle w:val="Heading4"/>
      </w:pPr>
      <w:r>
        <w:t xml:space="preserve">ASTM G154- 16, Standard Practice for Operating Fluorescent Ultraviolet (UV) Lamp Apparatus for Exposure of </w:t>
      </w:r>
      <w:proofErr w:type="spellStart"/>
      <w:r>
        <w:t>Nonmetallic</w:t>
      </w:r>
      <w:proofErr w:type="spellEnd"/>
      <w:r>
        <w:t xml:space="preserve"> Materials.</w:t>
      </w:r>
    </w:p>
    <w:p w14:paraId="56C6D537" w14:textId="77777777" w:rsidR="00B72E8C" w:rsidRDefault="00B72E8C" w:rsidP="00B72E8C">
      <w:pPr>
        <w:pStyle w:val="Heading4"/>
      </w:pPr>
      <w:r>
        <w:t>ASTM G155-21, Standard Practice for Operating Xenon Arc Lamp Apparatus for Exposure of Materials.</w:t>
      </w:r>
    </w:p>
    <w:p w14:paraId="24EE8183" w14:textId="77777777" w:rsidR="00B72E8C" w:rsidRDefault="00B72E8C" w:rsidP="00B72E8C">
      <w:pPr>
        <w:pStyle w:val="Heading4"/>
      </w:pPr>
      <w:r>
        <w:t>ASTM D635-18, Standard Test Method for Rate of Burning and/or Extent and Time of Burning of Plastics in a Horizontal Position.</w:t>
      </w:r>
    </w:p>
    <w:p w14:paraId="6CEB52F5" w14:textId="77777777" w:rsidR="00B72E8C" w:rsidRDefault="00B72E8C" w:rsidP="00B72E8C">
      <w:pPr>
        <w:pStyle w:val="Heading4"/>
      </w:pPr>
      <w:r>
        <w:t>American Architectural Manufacturers Association (AAMA):</w:t>
      </w:r>
    </w:p>
    <w:p w14:paraId="0E5D6E2A" w14:textId="77777777" w:rsidR="000B6059" w:rsidRDefault="000B6059" w:rsidP="000B6059">
      <w:pPr>
        <w:pStyle w:val="Heading4"/>
        <w:numPr>
          <w:ilvl w:val="0"/>
          <w:numId w:val="0"/>
        </w:numPr>
        <w:ind w:left="2160"/>
      </w:pPr>
    </w:p>
    <w:p w14:paraId="53B0C27E" w14:textId="77777777" w:rsidR="00B72E8C" w:rsidRDefault="00B72E8C" w:rsidP="000B6059">
      <w:pPr>
        <w:pStyle w:val="Heading4"/>
        <w:numPr>
          <w:ilvl w:val="0"/>
          <w:numId w:val="0"/>
        </w:numPr>
        <w:ind w:left="2160"/>
      </w:pPr>
    </w:p>
    <w:p w14:paraId="1F7AEDAF" w14:textId="77777777" w:rsidR="00B72E8C" w:rsidRDefault="00B72E8C" w:rsidP="000B6059">
      <w:pPr>
        <w:pStyle w:val="Heading4"/>
        <w:numPr>
          <w:ilvl w:val="0"/>
          <w:numId w:val="0"/>
        </w:numPr>
        <w:ind w:left="2160"/>
      </w:pPr>
    </w:p>
    <w:p w14:paraId="3FD94790" w14:textId="77777777" w:rsidR="00B72E8C" w:rsidRPr="00B72E8C" w:rsidRDefault="00B72E8C" w:rsidP="00B72E8C">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0D9B4658" w14:textId="77777777" w:rsidR="00B72E8C" w:rsidRPr="00B72E8C" w:rsidRDefault="00B72E8C" w:rsidP="00B72E8C">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18E64815" w14:textId="3692C645" w:rsidR="00B72E8C" w:rsidRPr="00B72E8C" w:rsidRDefault="00B72E8C" w:rsidP="00B72E8C">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2</w:t>
      </w:r>
    </w:p>
    <w:p w14:paraId="60234048" w14:textId="77777777" w:rsidR="00B72E8C" w:rsidRDefault="00B72E8C" w:rsidP="00581348">
      <w:pPr>
        <w:pStyle w:val="Heading4"/>
        <w:numPr>
          <w:ilvl w:val="3"/>
          <w:numId w:val="62"/>
        </w:numPr>
      </w:pPr>
      <w:r>
        <w:t>AAMA 303-19, Voluntary Specification for Rigid Polyvinyl Chloride (PVC) Exterior Profiles.</w:t>
      </w:r>
    </w:p>
    <w:p w14:paraId="4365EC2A" w14:textId="77777777" w:rsidR="00B72E8C" w:rsidRDefault="00B72E8C" w:rsidP="00B72E8C">
      <w:pPr>
        <w:pStyle w:val="Heading4"/>
      </w:pPr>
      <w:r>
        <w:t>AAMA 307-16, Voluntary Specification for Laminates Intended for Use on AAMA Certified Profiles.</w:t>
      </w:r>
    </w:p>
    <w:p w14:paraId="3821D136" w14:textId="77777777" w:rsidR="00B72E8C" w:rsidRDefault="00B72E8C" w:rsidP="00B72E8C">
      <w:pPr>
        <w:pStyle w:val="Heading4"/>
      </w:pPr>
      <w:r>
        <w:t>AAMA 664-21, Voluntary Specification for In-Process Quality Control Requirements for Applicators of Synthetic Interior and Exterior Laminates.</w:t>
      </w:r>
    </w:p>
    <w:p w14:paraId="0463E92D" w14:textId="77777777" w:rsidR="00B72E8C" w:rsidRPr="001418FA" w:rsidRDefault="00B72E8C" w:rsidP="00B72E8C">
      <w:pPr>
        <w:pStyle w:val="Heading2"/>
        <w:keepNext w:val="0"/>
      </w:pPr>
      <w:r>
        <w:t>COORDINATION</w:t>
      </w:r>
    </w:p>
    <w:p w14:paraId="07F50DB0" w14:textId="77777777" w:rsidR="00B72E8C" w:rsidRPr="001418FA" w:rsidRDefault="00B72E8C" w:rsidP="00B72E8C">
      <w:pPr>
        <w:pStyle w:val="Heading4"/>
      </w:pPr>
      <w:r>
        <w:t>Coordinate work of this Section with installation of flashings to provide drainage to exterior</w:t>
      </w:r>
      <w:r w:rsidRPr="001418FA">
        <w:t>.</w:t>
      </w:r>
    </w:p>
    <w:p w14:paraId="5F1ABE1A" w14:textId="77777777" w:rsidR="00B72E8C" w:rsidRDefault="00B72E8C" w:rsidP="00B72E8C">
      <w:pPr>
        <w:pStyle w:val="Heading2"/>
        <w:keepNext w:val="0"/>
      </w:pPr>
      <w:r>
        <w:t xml:space="preserve">ACTION </w:t>
      </w:r>
      <w:r w:rsidRPr="001418FA">
        <w:t>SUBMITTALS</w:t>
      </w:r>
    </w:p>
    <w:p w14:paraId="1FFBC8E2" w14:textId="77777777" w:rsidR="00B72E8C" w:rsidRPr="0008156B" w:rsidRDefault="00B72E8C" w:rsidP="00B72E8C">
      <w:pPr>
        <w:pStyle w:val="Heading4"/>
      </w:pPr>
      <w:r>
        <w:t>Submit proof of manufacturer’s CCMC listing and listing number.</w:t>
      </w:r>
    </w:p>
    <w:p w14:paraId="19564CFD" w14:textId="77777777" w:rsidR="00B72E8C" w:rsidRPr="001418FA" w:rsidRDefault="00B72E8C" w:rsidP="00B72E8C">
      <w:pPr>
        <w:pStyle w:val="Heading4"/>
      </w:pPr>
      <w:r w:rsidRPr="0026442B">
        <w:rPr>
          <w:szCs w:val="22"/>
        </w:rPr>
        <w:t xml:space="preserve">Product data: Submit manufacturer's printed product literature, </w:t>
      </w:r>
      <w:proofErr w:type="gramStart"/>
      <w:r w:rsidRPr="0026442B">
        <w:rPr>
          <w:szCs w:val="22"/>
        </w:rPr>
        <w:t>specifications</w:t>
      </w:r>
      <w:proofErr w:type="gramEnd"/>
      <w:r w:rsidRPr="0026442B">
        <w:rPr>
          <w:szCs w:val="22"/>
        </w:rPr>
        <w:t xml:space="preserve"> and data sheets in accordance with Section [01 33 00 </w:t>
      </w:r>
      <w:r w:rsidRPr="0026442B">
        <w:rPr>
          <w:szCs w:val="22"/>
        </w:rPr>
        <w:noBreakHyphen/>
        <w:t xml:space="preserve"> Submittal Procedures] [___].</w:t>
      </w:r>
    </w:p>
    <w:p w14:paraId="51689F1E" w14:textId="77777777" w:rsidR="00B72E8C" w:rsidRDefault="00B72E8C" w:rsidP="00B72E8C">
      <w:pPr>
        <w:pStyle w:val="Heading4"/>
      </w:pPr>
      <w:r w:rsidRPr="001418FA">
        <w:rPr>
          <w:szCs w:val="22"/>
        </w:rPr>
        <w:t>Samples:</w:t>
      </w:r>
    </w:p>
    <w:p w14:paraId="4DB327C2" w14:textId="233207F9" w:rsidR="00B72E8C" w:rsidRPr="001418FA" w:rsidRDefault="00B72E8C" w:rsidP="00B72E8C">
      <w:pPr>
        <w:pStyle w:val="Heading5"/>
      </w:pPr>
      <w:r w:rsidRPr="00B72E8C">
        <w:t xml:space="preserve">Submit samples [in accordance with Section [01 33 00 </w:t>
      </w:r>
      <w:r w:rsidRPr="00B72E8C">
        <w:noBreakHyphen/>
        <w:t xml:space="preserve"> Submittal Procedures] [___].</w:t>
      </w:r>
    </w:p>
    <w:p w14:paraId="6D092001" w14:textId="77777777" w:rsidR="00B72E8C" w:rsidRDefault="00B72E8C" w:rsidP="00B72E8C">
      <w:pPr>
        <w:pStyle w:val="Heading5"/>
      </w:pPr>
      <w:r>
        <w:t xml:space="preserve">[Submit colour samples for colour/pattern selection]. </w:t>
      </w:r>
      <w:r w:rsidRPr="001418FA">
        <w:t xml:space="preserve">Submit duplicate </w:t>
      </w:r>
      <w:r>
        <w:t xml:space="preserve">samples </w:t>
      </w:r>
      <w:r w:rsidRPr="001418FA">
        <w:t xml:space="preserve">of </w:t>
      </w:r>
      <w:r>
        <w:t xml:space="preserve">actual </w:t>
      </w:r>
      <w:r w:rsidRPr="001418FA">
        <w:t>siding material</w:t>
      </w:r>
      <w:r>
        <w:t xml:space="preserve">, full profile width x [200] </w:t>
      </w:r>
      <w:r w:rsidRPr="001418FA">
        <w:t xml:space="preserve">[___] mm </w:t>
      </w:r>
      <w:r>
        <w:t xml:space="preserve">long, </w:t>
      </w:r>
      <w:r w:rsidRPr="001418FA">
        <w:t xml:space="preserve">of </w:t>
      </w:r>
      <w:r>
        <w:t xml:space="preserve">specified </w:t>
      </w:r>
      <w:r w:rsidRPr="001418FA">
        <w:t>colour</w:t>
      </w:r>
      <w:r>
        <w:t>/pattern</w:t>
      </w:r>
      <w:r w:rsidRPr="001418FA">
        <w:t xml:space="preserve"> and profile.</w:t>
      </w:r>
      <w:r>
        <w:t xml:space="preserve"> </w:t>
      </w:r>
    </w:p>
    <w:p w14:paraId="121DC119" w14:textId="77777777" w:rsidR="00B72E8C" w:rsidRPr="001418FA" w:rsidRDefault="00B72E8C" w:rsidP="00B72E8C">
      <w:pPr>
        <w:pStyle w:val="Heading5"/>
      </w:pPr>
      <w:r>
        <w:t>[Submit samples of all exposed accessories and trims].</w:t>
      </w:r>
    </w:p>
    <w:p w14:paraId="1A85A3F1" w14:textId="77777777" w:rsidR="00B72E8C" w:rsidRPr="00395EBB" w:rsidRDefault="00B72E8C" w:rsidP="00B72E8C">
      <w:pPr>
        <w:pStyle w:val="Heading4"/>
      </w:pPr>
      <w:r>
        <w:rPr>
          <w:szCs w:val="22"/>
        </w:rPr>
        <w:t>Installation</w:t>
      </w:r>
      <w:r w:rsidRPr="001418FA">
        <w:rPr>
          <w:szCs w:val="22"/>
        </w:rPr>
        <w:t xml:space="preserve"> Instructions:</w:t>
      </w:r>
      <w:r>
        <w:rPr>
          <w:szCs w:val="22"/>
        </w:rPr>
        <w:t xml:space="preserve"> </w:t>
      </w:r>
      <w:r w:rsidRPr="001418FA">
        <w:rPr>
          <w:szCs w:val="22"/>
        </w:rPr>
        <w:t xml:space="preserve">Submit manufacturer's </w:t>
      </w:r>
      <w:r>
        <w:rPr>
          <w:szCs w:val="22"/>
        </w:rPr>
        <w:t xml:space="preserve">printed </w:t>
      </w:r>
      <w:r w:rsidRPr="001418FA">
        <w:rPr>
          <w:szCs w:val="22"/>
        </w:rPr>
        <w:t>installation instructions</w:t>
      </w:r>
      <w:r>
        <w:rPr>
          <w:szCs w:val="22"/>
        </w:rPr>
        <w:t>.</w:t>
      </w:r>
    </w:p>
    <w:p w14:paraId="13EF0F73" w14:textId="77777777" w:rsidR="00B72E8C" w:rsidRPr="001418FA" w:rsidRDefault="00B72E8C" w:rsidP="00B72E8C">
      <w:pPr>
        <w:pStyle w:val="Heading4"/>
      </w:pPr>
      <w:r>
        <w:t>Installer Qualifications: Submit proof of installer compliance with installer qualifications specified under Quality Assurance.</w:t>
      </w:r>
    </w:p>
    <w:p w14:paraId="55305969" w14:textId="77777777" w:rsidR="00B72E8C" w:rsidRPr="001418FA" w:rsidRDefault="00B72E8C" w:rsidP="00B72E8C">
      <w:pPr>
        <w:pStyle w:val="Heading4"/>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3AE2F88C" w14:textId="77777777" w:rsidR="00B72E8C" w:rsidRPr="001418FA" w:rsidRDefault="00B72E8C" w:rsidP="00B72E8C">
      <w:pPr>
        <w:pStyle w:val="Heading2"/>
        <w:keepNext w:val="0"/>
      </w:pPr>
      <w:r>
        <w:t xml:space="preserve">CLOSEOUT </w:t>
      </w:r>
      <w:r w:rsidRPr="001418FA">
        <w:t>SUBMITTALS</w:t>
      </w:r>
    </w:p>
    <w:p w14:paraId="3065DFD0" w14:textId="77777777" w:rsidR="00B72E8C" w:rsidRPr="00183152" w:rsidRDefault="00B72E8C" w:rsidP="00B72E8C">
      <w:pPr>
        <w:pStyle w:val="Heading4"/>
      </w:pPr>
      <w:r>
        <w:t xml:space="preserve">Submit </w:t>
      </w:r>
      <w:r w:rsidRPr="001418FA">
        <w:t>in accordance with Section [01 </w:t>
      </w:r>
      <w:r>
        <w:t>78 00</w:t>
      </w:r>
      <w:r w:rsidRPr="001418FA">
        <w:t xml:space="preserve"> </w:t>
      </w:r>
      <w:r>
        <w:t>–</w:t>
      </w:r>
      <w:r w:rsidRPr="001418FA">
        <w:t xml:space="preserve"> </w:t>
      </w:r>
      <w:r>
        <w:t>Closeout Submittals</w:t>
      </w:r>
      <w:r w:rsidRPr="001418FA">
        <w:t>] [___].</w:t>
      </w:r>
    </w:p>
    <w:p w14:paraId="4F47F6F1" w14:textId="77777777" w:rsidR="00B72E8C" w:rsidRPr="00183152" w:rsidRDefault="00B72E8C" w:rsidP="00B72E8C">
      <w:pPr>
        <w:pStyle w:val="Heading4"/>
      </w:pPr>
      <w:r>
        <w:t>Maintenance Data</w:t>
      </w:r>
      <w:r w:rsidRPr="001418FA">
        <w:t xml:space="preserve">: Submit manufacturer's printed </w:t>
      </w:r>
      <w:r>
        <w:t>instructions for cleaning and repair procedures. Include names and contact information of Product manufacturer and installer.</w:t>
      </w:r>
    </w:p>
    <w:p w14:paraId="16D9673A" w14:textId="77777777" w:rsidR="00B72E8C" w:rsidRPr="00714F76" w:rsidRDefault="00B72E8C" w:rsidP="00B72E8C">
      <w:pPr>
        <w:pStyle w:val="Heading4"/>
      </w:pPr>
      <w:r w:rsidRPr="001418FA">
        <w:t xml:space="preserve"> </w:t>
      </w:r>
      <w:r>
        <w:t>Warranty Documentation: Submit manufacturer’s warranty.</w:t>
      </w:r>
    </w:p>
    <w:p w14:paraId="2D59D039" w14:textId="77777777" w:rsidR="00B72E8C" w:rsidRPr="001418FA" w:rsidRDefault="00B72E8C" w:rsidP="00B72E8C">
      <w:pPr>
        <w:pStyle w:val="Heading2"/>
        <w:keepNext w:val="0"/>
      </w:pPr>
      <w:r>
        <w:t xml:space="preserve">MAINTENANCE MATERIAL </w:t>
      </w:r>
      <w:r w:rsidRPr="001418FA">
        <w:t>SUBMITTALS</w:t>
      </w:r>
    </w:p>
    <w:p w14:paraId="358096D0" w14:textId="77777777" w:rsidR="00B72E8C" w:rsidRPr="00183152" w:rsidRDefault="00B72E8C" w:rsidP="00B72E8C">
      <w:pPr>
        <w:pStyle w:val="Heading4"/>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21267B29" w14:textId="77777777" w:rsidR="00B72E8C" w:rsidRDefault="00B72E8C" w:rsidP="00B72E8C">
      <w:pPr>
        <w:pStyle w:val="Heading4"/>
      </w:pPr>
      <w:r>
        <w:t>Supply:</w:t>
      </w:r>
    </w:p>
    <w:p w14:paraId="5C4FA650" w14:textId="77777777" w:rsidR="00B72E8C" w:rsidRDefault="00B72E8C" w:rsidP="00663707">
      <w:pPr>
        <w:pStyle w:val="Heading5"/>
      </w:pPr>
      <w:r>
        <w:t>One manufacturer’s touch-up pen for each colour of siding material.</w:t>
      </w:r>
    </w:p>
    <w:p w14:paraId="1997C131" w14:textId="77777777" w:rsidR="00663707" w:rsidRDefault="00663707" w:rsidP="00663707">
      <w:pPr>
        <w:pStyle w:val="Heading3"/>
        <w:numPr>
          <w:ilvl w:val="0"/>
          <w:numId w:val="0"/>
        </w:numPr>
        <w:ind w:left="1080"/>
      </w:pPr>
    </w:p>
    <w:p w14:paraId="6C68BB2E" w14:textId="77777777" w:rsidR="00663707" w:rsidRDefault="00663707" w:rsidP="00663707">
      <w:pPr>
        <w:pStyle w:val="Heading3"/>
        <w:numPr>
          <w:ilvl w:val="0"/>
          <w:numId w:val="0"/>
        </w:numPr>
        <w:ind w:left="1080"/>
      </w:pPr>
    </w:p>
    <w:p w14:paraId="310AB90E" w14:textId="77777777" w:rsidR="00B72E8C" w:rsidRPr="00B72E8C" w:rsidRDefault="00B72E8C" w:rsidP="00B72E8C">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036A0B3B" w14:textId="77777777" w:rsidR="00B72E8C" w:rsidRPr="00B72E8C" w:rsidRDefault="00B72E8C" w:rsidP="00B72E8C">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163D924E" w14:textId="6B9C2D91" w:rsidR="00B72E8C" w:rsidRPr="00B72E8C" w:rsidRDefault="00B72E8C" w:rsidP="00B72E8C">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3</w:t>
      </w:r>
    </w:p>
    <w:p w14:paraId="2BC57B8F" w14:textId="77777777" w:rsidR="00B72E8C" w:rsidRPr="00714F76" w:rsidRDefault="00B72E8C" w:rsidP="00663707">
      <w:pPr>
        <w:pStyle w:val="Heading5"/>
      </w:pPr>
      <w:r>
        <w:t xml:space="preserve">[1%] </w:t>
      </w:r>
      <w:r w:rsidRPr="001418FA">
        <w:t>[__</w:t>
      </w:r>
      <w:r>
        <w:t>%</w:t>
      </w:r>
      <w:r w:rsidRPr="001418FA">
        <w:t>]</w:t>
      </w:r>
      <w:r>
        <w:t xml:space="preserve"> of installed boards in manufacturer’s maximum standard board length.</w:t>
      </w:r>
    </w:p>
    <w:p w14:paraId="5221EE9F" w14:textId="77777777" w:rsidR="00B72E8C" w:rsidRPr="00147FAF" w:rsidRDefault="00B72E8C" w:rsidP="00663707">
      <w:pPr>
        <w:pStyle w:val="Heading5"/>
      </w:pPr>
      <w:r>
        <w:t xml:space="preserve">[One] </w:t>
      </w:r>
      <w:r w:rsidRPr="001418FA">
        <w:t>[__</w:t>
      </w:r>
      <w:r>
        <w:t>_</w:t>
      </w:r>
      <w:r w:rsidRPr="001418FA">
        <w:t>]</w:t>
      </w:r>
      <w:r>
        <w:t xml:space="preserve"> of each accessory and trim shape in manufacturer’s maximum standard length.</w:t>
      </w:r>
    </w:p>
    <w:p w14:paraId="7ACC2326" w14:textId="77777777" w:rsidR="00B72E8C" w:rsidRPr="00C375CD" w:rsidRDefault="00B72E8C" w:rsidP="00663707">
      <w:pPr>
        <w:pStyle w:val="Heading4"/>
      </w:pPr>
      <w:r w:rsidRPr="00C375CD">
        <w:t>Package materials with protective coverings and label.</w:t>
      </w:r>
    </w:p>
    <w:p w14:paraId="046D5D66" w14:textId="77777777" w:rsidR="00B72E8C" w:rsidRDefault="00B72E8C" w:rsidP="00B72E8C">
      <w:pPr>
        <w:pStyle w:val="Heading2"/>
        <w:keepNext w:val="0"/>
      </w:pPr>
      <w:r>
        <w:t>QUALITY ASSURANCE</w:t>
      </w:r>
    </w:p>
    <w:p w14:paraId="72A4B771" w14:textId="77777777" w:rsidR="00B72E8C" w:rsidRPr="00265D48" w:rsidRDefault="00B72E8C" w:rsidP="00663707">
      <w:pPr>
        <w:pStyle w:val="Heading4"/>
      </w:pPr>
      <w:r>
        <w:t>Comply with AAMA 664-21.</w:t>
      </w:r>
    </w:p>
    <w:p w14:paraId="0BCB495D" w14:textId="77777777" w:rsidR="00B72E8C" w:rsidRPr="00D662DB" w:rsidRDefault="00B72E8C" w:rsidP="00663707">
      <w:pPr>
        <w:pStyle w:val="Heading4"/>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10CA30E1" w14:textId="77777777" w:rsidR="00B72E8C" w:rsidRPr="001418FA" w:rsidRDefault="00B72E8C" w:rsidP="00663707">
      <w:pPr>
        <w:pStyle w:val="Heading4"/>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37C1F524" w14:textId="77777777" w:rsidR="00B72E8C" w:rsidRDefault="00B72E8C" w:rsidP="00663707">
      <w:pPr>
        <w:pStyle w:val="Heading4"/>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26E631E8" w14:textId="77777777" w:rsidR="00B72E8C" w:rsidRPr="00691166" w:rsidRDefault="00B72E8C" w:rsidP="00663707">
      <w:pPr>
        <w:pStyle w:val="Heading4"/>
      </w:pPr>
      <w:r>
        <w:t xml:space="preserve">Mock-Up: In accordance with Section [01 40 90 – Quality Requirements] </w:t>
      </w:r>
      <w:r w:rsidRPr="001418FA">
        <w:rPr>
          <w:szCs w:val="22"/>
        </w:rPr>
        <w:t>[___]</w:t>
      </w:r>
      <w:r>
        <w:rPr>
          <w:szCs w:val="22"/>
        </w:rPr>
        <w:t>.</w:t>
      </w:r>
    </w:p>
    <w:p w14:paraId="6815643A" w14:textId="77777777" w:rsidR="00B72E8C" w:rsidRDefault="00B72E8C" w:rsidP="00663707">
      <w:pPr>
        <w:pStyle w:val="Heading5"/>
      </w:pPr>
      <w:r>
        <w:t xml:space="preserve">Construct a </w:t>
      </w:r>
      <w:r w:rsidRPr="00691166">
        <w:rPr>
          <w:szCs w:val="22"/>
        </w:rPr>
        <w:t xml:space="preserve">[___] mm x [___] mm </w:t>
      </w:r>
      <w:r>
        <w:t xml:space="preserve">mock-up of siding installation [not] forming part of the Work for Consultant’s review. </w:t>
      </w:r>
    </w:p>
    <w:p w14:paraId="17B2E1D6" w14:textId="77777777" w:rsidR="00B72E8C" w:rsidRDefault="00B72E8C" w:rsidP="00663707">
      <w:pPr>
        <w:pStyle w:val="Heading5"/>
      </w:pPr>
      <w:r>
        <w:t>Include each accessory and trim type, [an [outside] [inside] corner] [an intersection with [adjacent material] [a door] [a window]].</w:t>
      </w:r>
      <w:r w:rsidRPr="00691166">
        <w:t xml:space="preserve"> </w:t>
      </w:r>
    </w:p>
    <w:p w14:paraId="448E7D46" w14:textId="77777777" w:rsidR="00B72E8C" w:rsidRDefault="00B72E8C" w:rsidP="00663707">
      <w:pPr>
        <w:pStyle w:val="Heading5"/>
      </w:pPr>
      <w:r>
        <w:t>Approved mock-up establishes an acceptable standard for the Work.</w:t>
      </w:r>
    </w:p>
    <w:p w14:paraId="2968B88E" w14:textId="77777777" w:rsidR="00B72E8C" w:rsidRPr="001418FA" w:rsidRDefault="00B72E8C" w:rsidP="00B72E8C">
      <w:pPr>
        <w:pStyle w:val="Heading2"/>
        <w:keepNext w:val="0"/>
      </w:pPr>
      <w:r>
        <w:t>DELIVERY, STORAGE, AND HANDLING</w:t>
      </w:r>
    </w:p>
    <w:p w14:paraId="317CD60F" w14:textId="77777777" w:rsidR="00B72E8C" w:rsidRDefault="00B72E8C" w:rsidP="00663707">
      <w:pPr>
        <w:pStyle w:val="Heading4"/>
      </w:pPr>
      <w:r>
        <w:t>Comply with manufacturer’s instructions.</w:t>
      </w:r>
    </w:p>
    <w:p w14:paraId="1D2CD950" w14:textId="77777777" w:rsidR="00B72E8C" w:rsidRPr="001418FA" w:rsidRDefault="00B72E8C" w:rsidP="00B72E8C">
      <w:pPr>
        <w:pStyle w:val="Heading2"/>
        <w:keepNext w:val="0"/>
      </w:pPr>
      <w:r>
        <w:t>SITE CONDITIONS</w:t>
      </w:r>
    </w:p>
    <w:p w14:paraId="5C99A010" w14:textId="77777777" w:rsidR="00B72E8C" w:rsidRDefault="00B72E8C" w:rsidP="00663707">
      <w:pPr>
        <w:pStyle w:val="Heading4"/>
      </w:pPr>
      <w:r>
        <w:t>Proceed with installation only when ambient temperature is above -20 C.</w:t>
      </w:r>
    </w:p>
    <w:p w14:paraId="0C9E6307" w14:textId="77777777" w:rsidR="00B72E8C" w:rsidRPr="001418FA" w:rsidRDefault="00B72E8C" w:rsidP="00B72E8C">
      <w:pPr>
        <w:pStyle w:val="Heading2"/>
        <w:keepNext w:val="0"/>
      </w:pPr>
      <w:r>
        <w:t>WARRANTY</w:t>
      </w:r>
    </w:p>
    <w:p w14:paraId="3349B585" w14:textId="77777777" w:rsidR="00B72E8C" w:rsidRDefault="00B72E8C" w:rsidP="00663707">
      <w:pPr>
        <w:pStyle w:val="Heading4"/>
      </w:pPr>
      <w:r w:rsidRPr="002967B1">
        <w:t xml:space="preserve">Provide </w:t>
      </w:r>
      <w:r>
        <w:t xml:space="preserve">the following </w:t>
      </w:r>
      <w:r w:rsidRPr="002967B1">
        <w:t xml:space="preserve">manufacturer’s </w:t>
      </w:r>
      <w:r>
        <w:t xml:space="preserve">limited </w:t>
      </w:r>
      <w:r w:rsidRPr="002967B1">
        <w:t>warrant</w:t>
      </w:r>
      <w:r>
        <w:t>y coverages:</w:t>
      </w:r>
    </w:p>
    <w:p w14:paraId="2DC58F14" w14:textId="77777777" w:rsidR="00B72E8C" w:rsidRDefault="00B72E8C" w:rsidP="00663707">
      <w:pPr>
        <w:pStyle w:val="Heading5"/>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prorated.</w:t>
      </w:r>
    </w:p>
    <w:p w14:paraId="0F0EAAFD" w14:textId="77777777" w:rsidR="00B72E8C" w:rsidRDefault="00B72E8C" w:rsidP="00663707">
      <w:pPr>
        <w:pStyle w:val="Heading5"/>
      </w:pPr>
      <w:r>
        <w:t>Against unreasonable discolouration for 15 years, non-prorated.</w:t>
      </w:r>
    </w:p>
    <w:p w14:paraId="40C272A5" w14:textId="77777777" w:rsidR="00B72E8C" w:rsidRPr="001418FA" w:rsidRDefault="00B72E8C" w:rsidP="00B72E8C">
      <w:pPr>
        <w:pStyle w:val="Heading1"/>
        <w:keepNext w:val="0"/>
      </w:pPr>
      <w:r w:rsidRPr="001418FA">
        <w:t>Products</w:t>
      </w:r>
    </w:p>
    <w:p w14:paraId="7EB4E965" w14:textId="77777777" w:rsidR="00B72E8C" w:rsidRPr="001418FA" w:rsidRDefault="00B72E8C" w:rsidP="00B72E8C">
      <w:pPr>
        <w:pStyle w:val="Heading2"/>
        <w:keepNext w:val="0"/>
      </w:pPr>
      <w:r>
        <w:t>MANUFACTURER</w:t>
      </w:r>
    </w:p>
    <w:p w14:paraId="7D6AD680" w14:textId="77777777" w:rsidR="00B72E8C" w:rsidRPr="00AE28F4" w:rsidRDefault="00B72E8C" w:rsidP="00663707">
      <w:pPr>
        <w:pStyle w:val="Heading4"/>
      </w:pPr>
      <w:proofErr w:type="spellStart"/>
      <w:r>
        <w:t>ChamClad</w:t>
      </w:r>
      <w:proofErr w:type="spellEnd"/>
      <w:r>
        <w:t xml:space="preserve">, 10235 – 184 St., Edmonton, AB, T5S 2J4. </w:t>
      </w:r>
      <w:hyperlink r:id="rId148" w:history="1">
        <w:r w:rsidRPr="00A65E62">
          <w:rPr>
            <w:rStyle w:val="Hyperlink"/>
            <w:szCs w:val="22"/>
          </w:rPr>
          <w:t>chamclad.com</w:t>
        </w:r>
      </w:hyperlink>
      <w:r>
        <w:t xml:space="preserve"> Ph. 780-454-4430.</w:t>
      </w:r>
    </w:p>
    <w:p w14:paraId="2522A331" w14:textId="22A642D6" w:rsidR="000B6059" w:rsidRDefault="000B6059" w:rsidP="000B6059">
      <w:pPr>
        <w:pStyle w:val="Header"/>
        <w:jc w:val="right"/>
      </w:pPr>
      <w:r>
        <w:t xml:space="preserve"> </w:t>
      </w:r>
    </w:p>
    <w:p w14:paraId="116AF6CA" w14:textId="77777777" w:rsidR="00663707" w:rsidRPr="00B72E8C" w:rsidRDefault="00663707" w:rsidP="00663707">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4F8A707C" w14:textId="77777777" w:rsidR="00663707" w:rsidRPr="00B72E8C" w:rsidRDefault="00663707" w:rsidP="00663707">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0D0A1B5E" w14:textId="4703F33E" w:rsidR="00663707" w:rsidRPr="00B72E8C" w:rsidRDefault="00663707" w:rsidP="00663707">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4</w:t>
      </w:r>
    </w:p>
    <w:p w14:paraId="3895EA2F" w14:textId="77777777" w:rsidR="000B6059" w:rsidRPr="00183152" w:rsidRDefault="000B6059" w:rsidP="000B6059">
      <w:pPr>
        <w:pStyle w:val="Heading2"/>
        <w:numPr>
          <w:ilvl w:val="0"/>
          <w:numId w:val="0"/>
        </w:numPr>
        <w:ind w:left="1440"/>
      </w:pPr>
    </w:p>
    <w:p w14:paraId="1D697A04" w14:textId="77777777" w:rsidR="00663707" w:rsidRPr="001418FA" w:rsidRDefault="00663707" w:rsidP="00663707">
      <w:pPr>
        <w:pStyle w:val="Heading4"/>
      </w:pPr>
      <w:r>
        <w:t xml:space="preserve">[Substitutions will not be considered.] [Substitutions will be considered during bidding period as specified in </w:t>
      </w:r>
      <w:r w:rsidRPr="00663707">
        <w:rPr>
          <w:szCs w:val="22"/>
        </w:rPr>
        <w:t xml:space="preserve">Section [00 21 13 – Instructions to Bidders] [___].] </w:t>
      </w:r>
      <w:r>
        <w:t xml:space="preserve">[Substitutions will be considered as specified in </w:t>
      </w:r>
      <w:r w:rsidRPr="00663707">
        <w:rPr>
          <w:szCs w:val="22"/>
        </w:rPr>
        <w:t>Section [01 25 00 – Substitution Procedures] [___].]</w:t>
      </w:r>
    </w:p>
    <w:p w14:paraId="727AADE9" w14:textId="77777777" w:rsidR="00663707" w:rsidRPr="001418FA" w:rsidRDefault="00663707" w:rsidP="00663707">
      <w:pPr>
        <w:pStyle w:val="Heading2"/>
        <w:keepNext w:val="0"/>
      </w:pPr>
      <w:r w:rsidRPr="001418FA">
        <w:t>MATERIALS</w:t>
      </w:r>
    </w:p>
    <w:p w14:paraId="676EC844" w14:textId="77777777" w:rsidR="00663707" w:rsidRDefault="00663707" w:rsidP="00663707">
      <w:pPr>
        <w:pStyle w:val="Heading4"/>
      </w:pPr>
      <w:r>
        <w:t>PVC Extrusions: Engineered, rigid, PVC extrusions with 100% pre-consumer recycled content, to AAMA 303-19.</w:t>
      </w:r>
    </w:p>
    <w:p w14:paraId="2005C607" w14:textId="77777777" w:rsidR="00663707" w:rsidRPr="00734762" w:rsidRDefault="00663707" w:rsidP="00663707">
      <w:pPr>
        <w:pStyle w:val="Heading4"/>
      </w:pPr>
      <w:r w:rsidRPr="00AE28F4">
        <w:rPr>
          <w:szCs w:val="22"/>
        </w:rPr>
        <w:t>Rigid</w:t>
      </w:r>
      <w:r>
        <w:rPr>
          <w:szCs w:val="22"/>
        </w:rPr>
        <w:t>,</w:t>
      </w:r>
      <w:r w:rsidRPr="00AE28F4">
        <w:rPr>
          <w:szCs w:val="22"/>
        </w:rPr>
        <w:t xml:space="preserve"> </w:t>
      </w:r>
      <w:r>
        <w:rPr>
          <w:szCs w:val="22"/>
        </w:rPr>
        <w:t xml:space="preserve">interlocking, PVC panels with hollow core profile and factory laminated PVC film, to </w:t>
      </w:r>
      <w:r>
        <w:t>CAN/CGSB-41.24-95 and ASTM D3679-17.</w:t>
      </w:r>
    </w:p>
    <w:p w14:paraId="1B56E696" w14:textId="77777777" w:rsidR="00663707" w:rsidRPr="00FE6550" w:rsidRDefault="00663707" w:rsidP="00663707">
      <w:pPr>
        <w:pStyle w:val="Heading4"/>
      </w:pPr>
      <w:r>
        <w:rPr>
          <w:szCs w:val="22"/>
        </w:rPr>
        <w:t>Classic Board Profile: Nominally 150 mm wide x 13 mm thick.</w:t>
      </w:r>
    </w:p>
    <w:p w14:paraId="6FD8C508" w14:textId="77777777" w:rsidR="00663707" w:rsidRPr="00734762" w:rsidRDefault="00663707" w:rsidP="00663707">
      <w:pPr>
        <w:pStyle w:val="Heading4"/>
      </w:pPr>
      <w:proofErr w:type="spellStart"/>
      <w:r>
        <w:rPr>
          <w:szCs w:val="22"/>
        </w:rPr>
        <w:t>Shadowline</w:t>
      </w:r>
      <w:proofErr w:type="spellEnd"/>
      <w:r>
        <w:rPr>
          <w:szCs w:val="22"/>
        </w:rPr>
        <w:t xml:space="preserve"> Board Profile:</w:t>
      </w:r>
      <w:r>
        <w:t xml:space="preserve"> [</w:t>
      </w:r>
      <w:r w:rsidRPr="00294D9A">
        <w:rPr>
          <w:szCs w:val="22"/>
        </w:rPr>
        <w:t xml:space="preserve">Nominally </w:t>
      </w:r>
      <w:r>
        <w:rPr>
          <w:szCs w:val="22"/>
        </w:rPr>
        <w:t>150</w:t>
      </w:r>
      <w:r w:rsidRPr="00294D9A">
        <w:rPr>
          <w:szCs w:val="22"/>
        </w:rPr>
        <w:t xml:space="preserve"> mm wide </w:t>
      </w:r>
      <w:r>
        <w:rPr>
          <w:szCs w:val="22"/>
        </w:rPr>
        <w:t xml:space="preserve">x </w:t>
      </w:r>
      <w:r w:rsidRPr="00294D9A">
        <w:rPr>
          <w:szCs w:val="22"/>
        </w:rPr>
        <w:t>1</w:t>
      </w:r>
      <w:r>
        <w:rPr>
          <w:szCs w:val="22"/>
        </w:rPr>
        <w:t>3</w:t>
      </w:r>
      <w:r w:rsidRPr="00294D9A">
        <w:rPr>
          <w:szCs w:val="22"/>
        </w:rPr>
        <w:t xml:space="preserve"> mm thick</w:t>
      </w:r>
      <w:r>
        <w:rPr>
          <w:szCs w:val="22"/>
        </w:rPr>
        <w:t xml:space="preserve"> with [150 mm] [75 mm reveal.] </w:t>
      </w:r>
      <w:r>
        <w:t>[</w:t>
      </w:r>
      <w:r w:rsidRPr="00294D9A">
        <w:rPr>
          <w:szCs w:val="22"/>
        </w:rPr>
        <w:t xml:space="preserve">Nominally 300 mm wide </w:t>
      </w:r>
      <w:r>
        <w:rPr>
          <w:szCs w:val="22"/>
        </w:rPr>
        <w:t xml:space="preserve">x </w:t>
      </w:r>
      <w:r w:rsidRPr="00294D9A">
        <w:rPr>
          <w:szCs w:val="22"/>
        </w:rPr>
        <w:t>1</w:t>
      </w:r>
      <w:r>
        <w:rPr>
          <w:szCs w:val="22"/>
        </w:rPr>
        <w:t>3</w:t>
      </w:r>
      <w:r w:rsidRPr="00294D9A">
        <w:rPr>
          <w:szCs w:val="22"/>
        </w:rPr>
        <w:t xml:space="preserve"> mm thick</w:t>
      </w:r>
      <w:r>
        <w:rPr>
          <w:szCs w:val="22"/>
        </w:rPr>
        <w:t xml:space="preserve"> with 50 mm reveal.]</w:t>
      </w:r>
    </w:p>
    <w:p w14:paraId="5F164770" w14:textId="77777777" w:rsidR="00663707" w:rsidRPr="00734762" w:rsidRDefault="00663707" w:rsidP="00663707">
      <w:pPr>
        <w:pStyle w:val="Heading4"/>
      </w:pPr>
      <w:r>
        <w:rPr>
          <w:szCs w:val="22"/>
        </w:rPr>
        <w:t>Board Lengths: [maximum standard lengths to minimize joints] [custom lengths to minimize joints and minimize waste].</w:t>
      </w:r>
    </w:p>
    <w:p w14:paraId="74BF6FD9" w14:textId="77777777" w:rsidR="00663707" w:rsidRPr="003C0126" w:rsidRDefault="00663707" w:rsidP="00663707">
      <w:pPr>
        <w:pStyle w:val="Heading4"/>
      </w:pPr>
      <w:r>
        <w:rPr>
          <w:szCs w:val="22"/>
        </w:rPr>
        <w:t>Colour/pattern: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[Mountain Pine] [Natural Oak] [Navy] [Pure White] [Toffee] [Tofino] [Dark Wood] [Harvest Walnut] [Brushed Metallic] [Crystal White] [Warm Autumn] [Pebble Brook] [Sand Dollar] [Grey Asphalt].</w:t>
      </w:r>
    </w:p>
    <w:p w14:paraId="093E098F" w14:textId="77777777" w:rsidR="00663707" w:rsidRPr="001418FA" w:rsidRDefault="00663707" w:rsidP="00663707">
      <w:pPr>
        <w:pStyle w:val="Heading4"/>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matching</w:t>
      </w:r>
      <w:r w:rsidRPr="001418FA">
        <w:t xml:space="preserve"> </w:t>
      </w:r>
      <w:r>
        <w:t>finish to</w:t>
      </w:r>
      <w:r w:rsidRPr="001418FA">
        <w:t xml:space="preserve"> siding</w:t>
      </w:r>
      <w:r>
        <w:t xml:space="preserve">, </w:t>
      </w:r>
      <w:r w:rsidRPr="001418FA">
        <w:t>pre</w:t>
      </w:r>
      <w:r w:rsidRPr="001418FA">
        <w:noBreakHyphen/>
        <w:t>punched</w:t>
      </w:r>
      <w:r>
        <w:t xml:space="preserve"> </w:t>
      </w:r>
      <w:r w:rsidRPr="001418FA">
        <w:t xml:space="preserve">nailing </w:t>
      </w:r>
      <w:r>
        <w:t xml:space="preserve">holes, </w:t>
      </w:r>
      <w:r>
        <w:rPr>
          <w:szCs w:val="22"/>
        </w:rPr>
        <w:t>[maximum standard lengths to minimize joints] [custom lengths to minimize joints and minimize waste].</w:t>
      </w:r>
    </w:p>
    <w:p w14:paraId="2C016D78" w14:textId="77777777" w:rsidR="00663707" w:rsidRPr="008F0AD3" w:rsidRDefault="00663707" w:rsidP="00663707">
      <w:pPr>
        <w:pStyle w:val="Heading4"/>
      </w:pPr>
      <w:r>
        <w:t xml:space="preserve">Furring: </w:t>
      </w:r>
      <w:r w:rsidRPr="00AE28F4">
        <w:rPr>
          <w:szCs w:val="22"/>
        </w:rPr>
        <w:t>[__</w:t>
      </w:r>
      <w:r>
        <w:rPr>
          <w:szCs w:val="22"/>
        </w:rPr>
        <w:t xml:space="preserve">__mm] x </w:t>
      </w:r>
      <w:r w:rsidRPr="00AE28F4">
        <w:rPr>
          <w:szCs w:val="22"/>
        </w:rPr>
        <w:t>[__</w:t>
      </w:r>
      <w:r>
        <w:rPr>
          <w:szCs w:val="22"/>
        </w:rPr>
        <w:t>__mm</w:t>
      </w:r>
      <w:r w:rsidRPr="00AE28F4">
        <w:rPr>
          <w:szCs w:val="22"/>
        </w:rPr>
        <w:t>]</w:t>
      </w:r>
      <w:r>
        <w:rPr>
          <w:szCs w:val="22"/>
        </w:rPr>
        <w:t xml:space="preserve"> [pressure treated wood furring strips] [galvanized steel] [aluminum] [furring channels] [as indicated on Drawings].</w:t>
      </w:r>
    </w:p>
    <w:p w14:paraId="4DD1691D" w14:textId="77777777" w:rsidR="00663707" w:rsidRPr="006E01D6" w:rsidRDefault="00663707" w:rsidP="00663707">
      <w:pPr>
        <w:pStyle w:val="Heading4"/>
      </w:pPr>
      <w:r w:rsidRPr="001418FA">
        <w:rPr>
          <w:szCs w:val="22"/>
        </w:rPr>
        <w:t>Fasteners: [galvanized] [stainless</w:t>
      </w:r>
      <w:r>
        <w:rPr>
          <w:szCs w:val="22"/>
        </w:rPr>
        <w:t>]</w:t>
      </w:r>
      <w:r w:rsidRPr="001418FA">
        <w:rPr>
          <w:szCs w:val="22"/>
        </w:rPr>
        <w:t xml:space="preserve"> stee</w:t>
      </w:r>
      <w:r>
        <w:rPr>
          <w:szCs w:val="22"/>
        </w:rPr>
        <w:t>l</w:t>
      </w:r>
      <w:r w:rsidRPr="001418FA">
        <w:rPr>
          <w:szCs w:val="22"/>
        </w:rPr>
        <w:t>.</w:t>
      </w:r>
    </w:p>
    <w:p w14:paraId="75BA532D" w14:textId="77777777" w:rsidR="00663707" w:rsidRPr="001418FA" w:rsidRDefault="00663707" w:rsidP="00663707">
      <w:pPr>
        <w:pStyle w:val="Heading2"/>
        <w:keepNext w:val="0"/>
      </w:pPr>
      <w:r>
        <w:t>PERFORMANCE CRITERIA</w:t>
      </w:r>
    </w:p>
    <w:p w14:paraId="0815D6CB" w14:textId="77777777" w:rsidR="00663707" w:rsidRDefault="00663707" w:rsidP="00663707">
      <w:pPr>
        <w:pStyle w:val="Heading4"/>
      </w:pPr>
      <w:r>
        <w:t>Material Characteristics: to CAN/CGSB-41.24-95.</w:t>
      </w:r>
    </w:p>
    <w:p w14:paraId="48DDDD85" w14:textId="77777777" w:rsidR="00663707" w:rsidRDefault="00663707" w:rsidP="00663707">
      <w:pPr>
        <w:pStyle w:val="Heading4"/>
      </w:pPr>
      <w:r>
        <w:t>Dimensional Tolerances: to CCMC TG 07 46 33.07.</w:t>
      </w:r>
    </w:p>
    <w:p w14:paraId="028824DE" w14:textId="77777777" w:rsidR="00663707" w:rsidRDefault="00663707" w:rsidP="00663707">
      <w:pPr>
        <w:pStyle w:val="Heading4"/>
      </w:pPr>
      <w:r>
        <w:t>Flammability: Category HB when tested to ASTM D635-18.</w:t>
      </w:r>
    </w:p>
    <w:p w14:paraId="3BFAFB31" w14:textId="77777777" w:rsidR="00663707" w:rsidRDefault="00663707" w:rsidP="00663707">
      <w:pPr>
        <w:pStyle w:val="Heading4"/>
      </w:pPr>
      <w:r>
        <w:t>Acid Rain Resistance: to CCMC TG 07 46 33.07.</w:t>
      </w:r>
    </w:p>
    <w:p w14:paraId="26835687" w14:textId="77777777" w:rsidR="00663707" w:rsidRDefault="00663707" w:rsidP="00663707">
      <w:pPr>
        <w:pStyle w:val="Heading4"/>
      </w:pPr>
      <w:r>
        <w:t xml:space="preserve">Wind Load Resistance: to CCMC TG 07 46 33.07 and to </w:t>
      </w:r>
      <w:r w:rsidRPr="006C6F39">
        <w:t>ASTM E330/E330M-14(2021)</w:t>
      </w:r>
      <w:r>
        <w:t>.</w:t>
      </w:r>
    </w:p>
    <w:p w14:paraId="0A3843A6" w14:textId="77777777" w:rsidR="00663707" w:rsidRPr="00B72E8C" w:rsidRDefault="00663707" w:rsidP="00663707">
      <w:pPr>
        <w:pStyle w:val="Header"/>
        <w:rPr>
          <w:color w:val="A6A6A6" w:themeColor="background1" w:themeShade="A6"/>
        </w:rPr>
      </w:pPr>
      <w:proofErr w:type="spellStart"/>
      <w:r w:rsidRPr="00B72E8C">
        <w:rPr>
          <w:color w:val="A6A6A6" w:themeColor="background1" w:themeShade="A6"/>
        </w:rPr>
        <w:lastRenderedPageBreak/>
        <w:t>ChamClad</w:t>
      </w:r>
      <w:proofErr w:type="spellEnd"/>
      <w:r w:rsidRPr="00B72E8C">
        <w:rPr>
          <w:color w:val="A6A6A6" w:themeColor="background1" w:themeShade="A6"/>
        </w:rPr>
        <w:tab/>
        <w:t xml:space="preserve">                                                                                                                           Section 07 46 33</w:t>
      </w:r>
    </w:p>
    <w:p w14:paraId="2B87EE01" w14:textId="77777777" w:rsidR="00663707" w:rsidRPr="00B72E8C" w:rsidRDefault="00663707" w:rsidP="00663707">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18C266C5" w14:textId="4FEA8A3A" w:rsidR="00663707" w:rsidRPr="00B72E8C" w:rsidRDefault="00663707" w:rsidP="00663707">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5</w:t>
      </w:r>
    </w:p>
    <w:p w14:paraId="5A63BE83" w14:textId="77777777" w:rsidR="000B6059" w:rsidRDefault="000B6059" w:rsidP="000B6059">
      <w:pPr>
        <w:pStyle w:val="Heading3"/>
        <w:numPr>
          <w:ilvl w:val="0"/>
          <w:numId w:val="0"/>
        </w:numPr>
        <w:ind w:left="1080"/>
      </w:pPr>
    </w:p>
    <w:p w14:paraId="2796CE23" w14:textId="77777777" w:rsidR="00663707" w:rsidRDefault="00663707" w:rsidP="00663707">
      <w:pPr>
        <w:pStyle w:val="Heading4"/>
      </w:pPr>
      <w:r>
        <w:t>Durability: to CCMC TG 07 46 33.07.</w:t>
      </w:r>
    </w:p>
    <w:p w14:paraId="5F6EE676" w14:textId="77777777" w:rsidR="00663707" w:rsidRDefault="00663707" w:rsidP="00663707">
      <w:pPr>
        <w:pStyle w:val="Heading4"/>
      </w:pPr>
      <w:r>
        <w:t xml:space="preserve">Accelerated Weathering Resistance: Meets ASTM G155-21 and ASTM G154-16. Meets ASTM D3679 for weathering after </w:t>
      </w:r>
      <w:proofErr w:type="gramStart"/>
      <w:r>
        <w:t>24 month</w:t>
      </w:r>
      <w:proofErr w:type="gramEnd"/>
      <w:r>
        <w:t xml:space="preserve"> exposure. </w:t>
      </w:r>
    </w:p>
    <w:p w14:paraId="3C8C1D3A" w14:textId="77777777" w:rsidR="00663707" w:rsidRDefault="00663707" w:rsidP="00663707">
      <w:pPr>
        <w:pStyle w:val="Heading4"/>
      </w:pPr>
      <w:r>
        <w:t xml:space="preserve">Surface Burning Characteristics: Flame spread rating </w:t>
      </w:r>
      <w:r w:rsidRPr="009100DF">
        <w:t>&lt;</w:t>
      </w:r>
      <w:r>
        <w:t xml:space="preserve"> 75 and smoke developed classification &lt;450 when tested to CAN/ULC-S102-2018. Flame spread rating </w:t>
      </w:r>
      <w:r w:rsidRPr="00FE6550">
        <w:rPr>
          <w:u w:val="single"/>
        </w:rPr>
        <w:t>&lt;</w:t>
      </w:r>
      <w:r>
        <w:t xml:space="preserve"> 120 when tested to CAN/ULC-S102.2-2018.</w:t>
      </w:r>
    </w:p>
    <w:p w14:paraId="664A042C" w14:textId="77777777" w:rsidR="00663707" w:rsidRDefault="00663707" w:rsidP="00663707">
      <w:pPr>
        <w:pStyle w:val="Heading4"/>
      </w:pPr>
      <w:r>
        <w:t>Flammability: Category HB when tested to ASTM D635-18.</w:t>
      </w:r>
    </w:p>
    <w:p w14:paraId="408EFE7A" w14:textId="77777777" w:rsidR="00663707" w:rsidRDefault="00663707" w:rsidP="00663707">
      <w:pPr>
        <w:pStyle w:val="Heading4"/>
      </w:pPr>
      <w:r>
        <w:t>Fire Test of Wall Assembly: Meets CAN/ULC-S101-14, ASTM E119, and CAN/ULC-S134-13.</w:t>
      </w:r>
    </w:p>
    <w:p w14:paraId="48C556C7" w14:textId="77777777" w:rsidR="00663707" w:rsidRDefault="00663707" w:rsidP="00663707">
      <w:pPr>
        <w:pStyle w:val="Heading4"/>
      </w:pPr>
      <w:r>
        <w:t>PVC Film: to AAMA 307-16.</w:t>
      </w:r>
    </w:p>
    <w:p w14:paraId="559EDC92" w14:textId="77777777" w:rsidR="00663707" w:rsidRPr="001418FA" w:rsidRDefault="00663707" w:rsidP="00663707">
      <w:pPr>
        <w:pStyle w:val="Heading1"/>
        <w:keepNext w:val="0"/>
      </w:pPr>
      <w:r w:rsidRPr="001418FA">
        <w:t>Execution</w:t>
      </w:r>
    </w:p>
    <w:p w14:paraId="4A80A36E" w14:textId="77777777" w:rsidR="00663707" w:rsidRPr="001418FA" w:rsidRDefault="00663707" w:rsidP="00663707">
      <w:pPr>
        <w:pStyle w:val="Heading2"/>
        <w:keepNext w:val="0"/>
      </w:pPr>
      <w:r>
        <w:t>VERIFICATION OF CONDITIONS.</w:t>
      </w:r>
    </w:p>
    <w:p w14:paraId="440A9D5C" w14:textId="77777777" w:rsidR="00663707" w:rsidRPr="001418FA" w:rsidRDefault="00663707" w:rsidP="00663707">
      <w:pPr>
        <w:pStyle w:val="Heading4"/>
      </w:pPr>
      <w:r>
        <w:t>Verify that substrates are suitable for installation of the Work of this Section</w:t>
      </w:r>
      <w:r w:rsidRPr="001418FA">
        <w:t>.</w:t>
      </w:r>
      <w:r>
        <w:t xml:space="preserve"> Commencement of Work denotes acceptance of conditions.</w:t>
      </w:r>
    </w:p>
    <w:p w14:paraId="6643A990" w14:textId="77777777" w:rsidR="00663707" w:rsidRPr="001418FA" w:rsidRDefault="00663707" w:rsidP="00663707">
      <w:pPr>
        <w:pStyle w:val="Heading2"/>
        <w:keepNext w:val="0"/>
      </w:pPr>
      <w:r w:rsidRPr="001418FA">
        <w:t>INSTALLATION</w:t>
      </w:r>
    </w:p>
    <w:p w14:paraId="6A3A606A" w14:textId="77777777" w:rsidR="00663707" w:rsidRPr="00D50904" w:rsidRDefault="00663707" w:rsidP="00663707">
      <w:pPr>
        <w:pStyle w:val="Heading4"/>
      </w:pPr>
      <w:r w:rsidRPr="001418FA">
        <w:rPr>
          <w:szCs w:val="22"/>
        </w:rPr>
        <w:t xml:space="preserve">Install </w:t>
      </w:r>
      <w:r>
        <w:rPr>
          <w:szCs w:val="22"/>
        </w:rPr>
        <w:t>furring [strips] [channels] to provide rainscreen</w:t>
      </w:r>
      <w:r w:rsidRPr="001418FA">
        <w:rPr>
          <w:szCs w:val="22"/>
        </w:rPr>
        <w:t>.</w:t>
      </w:r>
    </w:p>
    <w:p w14:paraId="5B249D1D" w14:textId="77777777" w:rsidR="00663707" w:rsidRDefault="00663707" w:rsidP="00663707">
      <w:pPr>
        <w:pStyle w:val="Heading4"/>
      </w:pPr>
      <w:r>
        <w:t>[Install Classic siding [horizontally] [vertically] [diagonally] [as indicated on Drawings] for [U-Channel] [V-Groove] appearance.]</w:t>
      </w:r>
    </w:p>
    <w:p w14:paraId="26AC3A67" w14:textId="77777777" w:rsidR="00663707" w:rsidRPr="001418FA" w:rsidRDefault="00663707" w:rsidP="00663707">
      <w:pPr>
        <w:pStyle w:val="Heading4"/>
      </w:pPr>
      <w:r>
        <w:t xml:space="preserve">[Install </w:t>
      </w:r>
      <w:proofErr w:type="spellStart"/>
      <w:r>
        <w:t>Shadowline</w:t>
      </w:r>
      <w:proofErr w:type="spellEnd"/>
      <w:r>
        <w:t xml:space="preserve"> siding [horizontally] [vertically] [diagonally] [with mix and match of different profiles] [as indicated on Drawings].]</w:t>
      </w:r>
    </w:p>
    <w:p w14:paraId="3849453B" w14:textId="77777777" w:rsidR="00663707" w:rsidRPr="001418FA" w:rsidRDefault="00663707" w:rsidP="00663707">
      <w:pPr>
        <w:pStyle w:val="Heading4"/>
      </w:pPr>
      <w:r>
        <w:t xml:space="preserve">Install siding, </w:t>
      </w:r>
      <w:proofErr w:type="gramStart"/>
      <w:r>
        <w:t>accessories</w:t>
      </w:r>
      <w:proofErr w:type="gramEnd"/>
      <w:r>
        <w:t xml:space="preserve"> and trim in strict accordance with manufacturer’s printed instructions. </w:t>
      </w:r>
    </w:p>
    <w:p w14:paraId="6DF1AAAB" w14:textId="77777777" w:rsidR="00663707" w:rsidRDefault="00663707" w:rsidP="00663707">
      <w:pPr>
        <w:pStyle w:val="Heading4"/>
      </w:pPr>
      <w:r>
        <w:t>Scribe and cut as required to neatly fit abutting walls and adjacent surfaces, and to accommodate other materials penetrating through boards.</w:t>
      </w:r>
    </w:p>
    <w:p w14:paraId="6B2D51D6" w14:textId="77777777" w:rsidR="00663707" w:rsidRPr="001418FA" w:rsidRDefault="00663707" w:rsidP="00663707">
      <w:pPr>
        <w:pStyle w:val="Heading4"/>
      </w:pPr>
      <w:r>
        <w:t xml:space="preserve">Secure boards, accessories, and trim in place, rigid, </w:t>
      </w:r>
      <w:proofErr w:type="gramStart"/>
      <w:r>
        <w:t>plumb</w:t>
      </w:r>
      <w:proofErr w:type="gramEnd"/>
      <w:r>
        <w:t xml:space="preserve"> and square</w:t>
      </w:r>
      <w:r w:rsidRPr="001418FA">
        <w:t>.</w:t>
      </w:r>
    </w:p>
    <w:p w14:paraId="44A9785A" w14:textId="77777777" w:rsidR="00663707" w:rsidRPr="001418FA" w:rsidRDefault="00663707" w:rsidP="00663707">
      <w:pPr>
        <w:pStyle w:val="Heading2"/>
        <w:keepNext w:val="0"/>
      </w:pPr>
      <w:r>
        <w:t>ADJUSTING</w:t>
      </w:r>
    </w:p>
    <w:p w14:paraId="347AE70B" w14:textId="77777777" w:rsidR="00663707" w:rsidRPr="00271022" w:rsidRDefault="00663707" w:rsidP="00663707">
      <w:pPr>
        <w:pStyle w:val="Heading4"/>
      </w:pPr>
      <w:r>
        <w:t>Where minor surface damage has occurred, touch-up by methods recommended by manufacturer</w:t>
      </w:r>
      <w:r w:rsidRPr="001418FA">
        <w:t>.</w:t>
      </w:r>
      <w:r>
        <w:t xml:space="preserve"> Remove and replace damaged materials that cannot be satisfactorily repaired.</w:t>
      </w:r>
    </w:p>
    <w:p w14:paraId="69FE5C5F" w14:textId="77777777" w:rsidR="00663707" w:rsidRPr="001418FA" w:rsidRDefault="00663707" w:rsidP="00663707">
      <w:pPr>
        <w:pStyle w:val="Heading2"/>
        <w:keepNext w:val="0"/>
      </w:pPr>
      <w:r w:rsidRPr="001418FA">
        <w:t>CLEANING</w:t>
      </w:r>
    </w:p>
    <w:p w14:paraId="24EEC407" w14:textId="087F4673" w:rsidR="00CD7B93" w:rsidRPr="00CD7B93" w:rsidRDefault="00663707" w:rsidP="00803AC8">
      <w:pPr>
        <w:pStyle w:val="Heading4"/>
      </w:pPr>
      <w:r w:rsidRPr="001418FA">
        <w:t xml:space="preserve">Upon completion of installation, remove surplus materials, rubbish, </w:t>
      </w:r>
      <w:proofErr w:type="gramStart"/>
      <w:r w:rsidRPr="001418FA">
        <w:t>tools</w:t>
      </w:r>
      <w:proofErr w:type="gramEnd"/>
      <w:r w:rsidRPr="001418FA">
        <w:t xml:space="preserve"> and equipment</w:t>
      </w:r>
      <w:r>
        <w:t xml:space="preserve">, and clean as specified in Section </w:t>
      </w:r>
      <w:r w:rsidRPr="0068405A">
        <w:t>01 74 </w:t>
      </w:r>
      <w:r>
        <w:t>00</w:t>
      </w:r>
      <w:r w:rsidRPr="0068405A">
        <w:t xml:space="preserve"> </w:t>
      </w:r>
      <w:r>
        <w:t>–</w:t>
      </w:r>
      <w:r w:rsidRPr="0068405A">
        <w:t xml:space="preserve"> </w:t>
      </w:r>
      <w:r>
        <w:t>Cleaning and</w:t>
      </w:r>
      <w:r w:rsidRPr="0068405A">
        <w:t xml:space="preserve"> Waste Management</w:t>
      </w:r>
      <w:r w:rsidRPr="001418FA">
        <w:t>.</w:t>
      </w:r>
      <w:r w:rsidR="00CD7B93">
        <w:t xml:space="preserve">                     </w:t>
      </w:r>
    </w:p>
    <w:p w14:paraId="7F52EBF9" w14:textId="77777777" w:rsidR="00CD7B93" w:rsidRPr="001418FA" w:rsidRDefault="00CD7B93" w:rsidP="00803AC8">
      <w:pPr>
        <w:pStyle w:val="SpecNote"/>
      </w:pPr>
    </w:p>
    <w:p w14:paraId="7C90DC9E" w14:textId="77777777" w:rsidR="00663707" w:rsidRPr="00B72E8C" w:rsidRDefault="00663707" w:rsidP="00663707">
      <w:pPr>
        <w:pStyle w:val="Header"/>
        <w:rPr>
          <w:color w:val="A6A6A6" w:themeColor="background1" w:themeShade="A6"/>
        </w:rPr>
      </w:pPr>
      <w:proofErr w:type="spellStart"/>
      <w:r w:rsidRPr="00B72E8C">
        <w:rPr>
          <w:color w:val="A6A6A6" w:themeColor="background1" w:themeShade="A6"/>
        </w:rPr>
        <w:t>ChamClad</w:t>
      </w:r>
      <w:proofErr w:type="spellEnd"/>
      <w:r w:rsidRPr="00B72E8C">
        <w:rPr>
          <w:color w:val="A6A6A6" w:themeColor="background1" w:themeShade="A6"/>
        </w:rPr>
        <w:tab/>
        <w:t xml:space="preserve">                                                                                                                           Section 07 46 33</w:t>
      </w:r>
    </w:p>
    <w:p w14:paraId="5C6C8645" w14:textId="77777777" w:rsidR="00663707" w:rsidRPr="00B72E8C" w:rsidRDefault="00663707" w:rsidP="00663707">
      <w:pPr>
        <w:pStyle w:val="Header"/>
        <w:rPr>
          <w:color w:val="A6A6A6" w:themeColor="background1" w:themeShade="A6"/>
        </w:rPr>
      </w:pPr>
      <w:r w:rsidRPr="00B72E8C">
        <w:rPr>
          <w:color w:val="A6A6A6" w:themeColor="background1" w:themeShade="A6"/>
        </w:rPr>
        <w:t>Guide Specification</w:t>
      </w:r>
      <w:r w:rsidRPr="00B72E8C">
        <w:rPr>
          <w:color w:val="A6A6A6" w:themeColor="background1" w:themeShade="A6"/>
        </w:rPr>
        <w:tab/>
        <w:t xml:space="preserve">                                                                                  LAMINATED FILM PVC SIDING</w:t>
      </w:r>
    </w:p>
    <w:p w14:paraId="4A67DC0F" w14:textId="6998212F" w:rsidR="00663707" w:rsidRPr="00B72E8C" w:rsidRDefault="00663707" w:rsidP="00663707">
      <w:pPr>
        <w:pStyle w:val="Header"/>
        <w:rPr>
          <w:color w:val="A6A6A6" w:themeColor="background1" w:themeShade="A6"/>
        </w:rPr>
      </w:pPr>
      <w:r w:rsidRPr="00B72E8C">
        <w:rPr>
          <w:color w:val="A6A6A6" w:themeColor="background1" w:themeShade="A6"/>
        </w:rPr>
        <w:t xml:space="preserve">Feb. 13, </w:t>
      </w:r>
      <w:proofErr w:type="gramStart"/>
      <w:r w:rsidRPr="00B72E8C">
        <w:rPr>
          <w:color w:val="A6A6A6" w:themeColor="background1" w:themeShade="A6"/>
        </w:rPr>
        <w:t>2024</w:t>
      </w:r>
      <w:proofErr w:type="gramEnd"/>
      <w:r w:rsidRPr="00B72E8C">
        <w:rPr>
          <w:color w:val="A6A6A6" w:themeColor="background1" w:themeShade="A6"/>
        </w:rPr>
        <w:tab/>
        <w:t xml:space="preserve">                                                                                                                                     Page </w:t>
      </w:r>
      <w:r>
        <w:rPr>
          <w:color w:val="A6A6A6" w:themeColor="background1" w:themeShade="A6"/>
        </w:rPr>
        <w:t>6</w:t>
      </w:r>
    </w:p>
    <w:p w14:paraId="78DF81F1" w14:textId="77777777" w:rsidR="000B6059" w:rsidRPr="001418FA" w:rsidRDefault="000B6059" w:rsidP="000B6059">
      <w:pPr>
        <w:pStyle w:val="Heading3"/>
        <w:numPr>
          <w:ilvl w:val="0"/>
          <w:numId w:val="0"/>
        </w:numPr>
        <w:ind w:left="1080"/>
      </w:pPr>
    </w:p>
    <w:p w14:paraId="0ACD9AB8" w14:textId="77777777" w:rsidR="00663707" w:rsidRPr="00271022" w:rsidRDefault="00663707" w:rsidP="00663707">
      <w:pPr>
        <w:pStyle w:val="Heading4"/>
      </w:pPr>
      <w:r w:rsidRPr="00663707">
        <w:t xml:space="preserve">Where necessary, remove dirt and other contaminants in accordance with manufacturer’s cleaning instructions.  </w:t>
      </w:r>
    </w:p>
    <w:p w14:paraId="0CB54789" w14:textId="77777777" w:rsidR="00663707" w:rsidRPr="001418FA" w:rsidRDefault="00663707" w:rsidP="00663707">
      <w:pPr>
        <w:pStyle w:val="EndOfSection"/>
      </w:pPr>
      <w:r w:rsidRPr="001418FA">
        <w:t>END OF SECTION</w:t>
      </w:r>
    </w:p>
    <w:permEnd w:id="1681544930"/>
    <w:p w14:paraId="713ED98A" w14:textId="77777777" w:rsidR="007D56C5" w:rsidRDefault="007D56C5" w:rsidP="00663707">
      <w:pPr>
        <w:pStyle w:val="Default"/>
        <w:rPr>
          <w:rFonts w:ascii="Arial" w:eastAsia="Arial" w:hAnsi="Arial" w:cs="Arial"/>
          <w:u w:color="000000"/>
        </w:rPr>
      </w:pPr>
    </w:p>
    <w:p w14:paraId="0EA72C30" w14:textId="77777777" w:rsidR="00D224D2" w:rsidRDefault="00D224D2" w:rsidP="00663707">
      <w:pPr>
        <w:pStyle w:val="Default"/>
        <w:rPr>
          <w:rFonts w:ascii="Arial" w:eastAsia="Arial" w:hAnsi="Arial" w:cs="Arial"/>
          <w:u w:color="000000"/>
        </w:rPr>
      </w:pPr>
    </w:p>
    <w:p w14:paraId="261641A6" w14:textId="77777777" w:rsidR="00D224D2" w:rsidRDefault="00D224D2" w:rsidP="00663707">
      <w:pPr>
        <w:pStyle w:val="Default"/>
        <w:rPr>
          <w:rFonts w:ascii="Arial" w:eastAsia="Arial" w:hAnsi="Arial" w:cs="Arial"/>
          <w:u w:color="000000"/>
        </w:rPr>
      </w:pPr>
    </w:p>
    <w:p w14:paraId="60D6F1CA" w14:textId="77777777" w:rsidR="00D224D2" w:rsidRDefault="00D224D2" w:rsidP="00663707">
      <w:pPr>
        <w:pStyle w:val="Default"/>
        <w:rPr>
          <w:rFonts w:ascii="Arial" w:eastAsia="Arial" w:hAnsi="Arial" w:cs="Arial"/>
          <w:u w:color="000000"/>
        </w:rPr>
      </w:pPr>
    </w:p>
    <w:p w14:paraId="6D341CE3" w14:textId="77777777" w:rsidR="00D224D2" w:rsidRDefault="00D224D2" w:rsidP="00663707">
      <w:pPr>
        <w:pStyle w:val="Default"/>
        <w:rPr>
          <w:rFonts w:ascii="Arial" w:eastAsia="Arial" w:hAnsi="Arial" w:cs="Arial"/>
          <w:u w:color="000000"/>
        </w:rPr>
      </w:pPr>
    </w:p>
    <w:p w14:paraId="57CECB24" w14:textId="77777777" w:rsidR="00342F2D" w:rsidRDefault="00342F2D" w:rsidP="00663707">
      <w:pPr>
        <w:pStyle w:val="Default"/>
        <w:rPr>
          <w:rFonts w:ascii="Arial" w:eastAsia="Arial" w:hAnsi="Arial" w:cs="Arial"/>
          <w:u w:color="000000"/>
        </w:rPr>
      </w:pPr>
    </w:p>
    <w:p w14:paraId="3C65A252" w14:textId="77777777" w:rsidR="00342F2D" w:rsidRDefault="00342F2D" w:rsidP="00663707">
      <w:pPr>
        <w:pStyle w:val="Default"/>
        <w:rPr>
          <w:rFonts w:ascii="Arial" w:eastAsia="Arial" w:hAnsi="Arial" w:cs="Arial"/>
          <w:u w:color="000000"/>
        </w:rPr>
      </w:pPr>
    </w:p>
    <w:p w14:paraId="02E16404" w14:textId="77777777" w:rsidR="00342F2D" w:rsidRDefault="00342F2D" w:rsidP="00663707">
      <w:pPr>
        <w:pStyle w:val="Default"/>
        <w:rPr>
          <w:rFonts w:ascii="Arial" w:eastAsia="Arial" w:hAnsi="Arial" w:cs="Arial"/>
          <w:u w:color="000000"/>
        </w:rPr>
      </w:pPr>
    </w:p>
    <w:p w14:paraId="2CB70C0B" w14:textId="77777777" w:rsidR="00342F2D" w:rsidRDefault="00342F2D" w:rsidP="00663707">
      <w:pPr>
        <w:pStyle w:val="Default"/>
        <w:rPr>
          <w:rFonts w:ascii="Arial" w:eastAsia="Arial" w:hAnsi="Arial" w:cs="Arial"/>
          <w:u w:color="000000"/>
        </w:rPr>
      </w:pPr>
    </w:p>
    <w:p w14:paraId="48BA3F9B" w14:textId="77777777" w:rsidR="00342F2D" w:rsidRDefault="00342F2D" w:rsidP="00663707">
      <w:pPr>
        <w:pStyle w:val="Default"/>
        <w:rPr>
          <w:rFonts w:ascii="Arial" w:eastAsia="Arial" w:hAnsi="Arial" w:cs="Arial"/>
          <w:u w:color="000000"/>
        </w:rPr>
      </w:pPr>
    </w:p>
    <w:p w14:paraId="6D93C218" w14:textId="77777777" w:rsidR="00342F2D" w:rsidRDefault="00342F2D" w:rsidP="00663707">
      <w:pPr>
        <w:pStyle w:val="Default"/>
        <w:rPr>
          <w:rFonts w:ascii="Arial" w:eastAsia="Arial" w:hAnsi="Arial" w:cs="Arial"/>
          <w:u w:color="000000"/>
        </w:rPr>
      </w:pPr>
    </w:p>
    <w:p w14:paraId="43FEF9BD" w14:textId="77777777" w:rsidR="00342F2D" w:rsidRDefault="00342F2D" w:rsidP="00663707">
      <w:pPr>
        <w:pStyle w:val="Default"/>
        <w:rPr>
          <w:rFonts w:ascii="Arial" w:eastAsia="Arial" w:hAnsi="Arial" w:cs="Arial"/>
          <w:u w:color="000000"/>
        </w:rPr>
      </w:pPr>
    </w:p>
    <w:p w14:paraId="79511B31" w14:textId="77777777" w:rsidR="00342F2D" w:rsidRDefault="00342F2D" w:rsidP="00663707">
      <w:pPr>
        <w:pStyle w:val="Default"/>
        <w:rPr>
          <w:rFonts w:ascii="Arial" w:eastAsia="Arial" w:hAnsi="Arial" w:cs="Arial"/>
          <w:u w:color="000000"/>
        </w:rPr>
      </w:pPr>
    </w:p>
    <w:p w14:paraId="0DF63E10" w14:textId="77777777" w:rsidR="00D224D2" w:rsidRDefault="00D224D2" w:rsidP="00663707">
      <w:pPr>
        <w:pStyle w:val="Default"/>
        <w:rPr>
          <w:rFonts w:ascii="Arial" w:eastAsia="Arial" w:hAnsi="Arial" w:cs="Arial"/>
          <w:u w:color="000000"/>
        </w:rPr>
      </w:pPr>
    </w:p>
    <w:p w14:paraId="4B2B9257" w14:textId="77777777" w:rsidR="00E97B87" w:rsidRDefault="00E97B87" w:rsidP="00034157">
      <w:pPr>
        <w:pStyle w:val="Default"/>
        <w:rPr>
          <w:rFonts w:ascii="Arial" w:eastAsia="Arial" w:hAnsi="Arial" w:cs="Arial"/>
          <w:u w:color="000000"/>
        </w:rPr>
        <w:sectPr w:rsidR="00E97B87" w:rsidSect="00F12E79">
          <w:pgSz w:w="12240" w:h="15840"/>
          <w:pgMar w:top="1440" w:right="1440" w:bottom="1440" w:left="1440" w:header="708" w:footer="708" w:gutter="0"/>
          <w:cols w:space="708"/>
          <w:docGrid w:linePitch="360"/>
        </w:sectPr>
      </w:pPr>
    </w:p>
    <w:p w14:paraId="515E7183" w14:textId="6B4703F5" w:rsidR="00D224D2" w:rsidRDefault="007E5192"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92216" behindDoc="0" locked="0" layoutInCell="1" allowOverlap="1" wp14:anchorId="4DC1B07E" wp14:editId="475770B5">
            <wp:simplePos x="0" y="0"/>
            <wp:positionH relativeFrom="column">
              <wp:posOffset>-904997</wp:posOffset>
            </wp:positionH>
            <wp:positionV relativeFrom="paragraph">
              <wp:posOffset>-904240</wp:posOffset>
            </wp:positionV>
            <wp:extent cx="10033270" cy="7752944"/>
            <wp:effectExtent l="0" t="0" r="0" b="0"/>
            <wp:wrapNone/>
            <wp:docPr id="949660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60620" name="Picture 949660620"/>
                    <pic:cNvPicPr/>
                  </pic:nvPicPr>
                  <pic:blipFill>
                    <a:blip r:embed="rId149">
                      <a:extLst>
                        <a:ext uri="{28A0092B-C50C-407E-A947-70E740481C1C}">
                          <a14:useLocalDpi xmlns:a14="http://schemas.microsoft.com/office/drawing/2010/main" val="0"/>
                        </a:ext>
                      </a:extLst>
                    </a:blip>
                    <a:stretch>
                      <a:fillRect/>
                    </a:stretch>
                  </pic:blipFill>
                  <pic:spPr>
                    <a:xfrm>
                      <a:off x="0" y="0"/>
                      <a:ext cx="10033270" cy="7752944"/>
                    </a:xfrm>
                    <a:prstGeom prst="rect">
                      <a:avLst/>
                    </a:prstGeom>
                  </pic:spPr>
                </pic:pic>
              </a:graphicData>
            </a:graphic>
            <wp14:sizeRelH relativeFrom="page">
              <wp14:pctWidth>0</wp14:pctWidth>
            </wp14:sizeRelH>
            <wp14:sizeRelV relativeFrom="page">
              <wp14:pctHeight>0</wp14:pctHeight>
            </wp14:sizeRelV>
          </wp:anchor>
        </w:drawing>
      </w:r>
    </w:p>
    <w:p w14:paraId="71643AE2" w14:textId="04A6CD4A" w:rsidR="00E97B87" w:rsidRDefault="00E97B87">
      <w:pPr>
        <w:rPr>
          <w:rFonts w:ascii="Arial" w:eastAsia="Arial" w:hAnsi="Arial" w:cs="Arial"/>
          <w:u w:color="000000"/>
        </w:rPr>
      </w:pPr>
    </w:p>
    <w:p w14:paraId="3D74080D" w14:textId="4ABFBEE7" w:rsidR="00E97B87" w:rsidRPr="00E97B87" w:rsidRDefault="00E97B87" w:rsidP="00E97B87">
      <w:pPr>
        <w:rPr>
          <w:rFonts w:ascii="Arial" w:eastAsia="Arial" w:hAnsi="Arial" w:cs="Arial"/>
        </w:rPr>
      </w:pPr>
    </w:p>
    <w:p w14:paraId="022BFCBE" w14:textId="04736602" w:rsidR="00E97B87" w:rsidRPr="00E97B87" w:rsidRDefault="00E97B87" w:rsidP="00E97B87">
      <w:pPr>
        <w:rPr>
          <w:rFonts w:ascii="Arial" w:eastAsia="Arial" w:hAnsi="Arial" w:cs="Arial"/>
        </w:rPr>
      </w:pPr>
    </w:p>
    <w:p w14:paraId="44B0D504" w14:textId="7197892F" w:rsidR="00E97B87" w:rsidRPr="00E97B87" w:rsidRDefault="00E97B87" w:rsidP="00E97B87">
      <w:pPr>
        <w:rPr>
          <w:rFonts w:ascii="Arial" w:eastAsia="Arial" w:hAnsi="Arial" w:cs="Arial"/>
        </w:rPr>
      </w:pPr>
    </w:p>
    <w:p w14:paraId="5284712E" w14:textId="0BFCB5EB" w:rsidR="00E97B87" w:rsidRPr="00E97B87" w:rsidRDefault="00E97B87" w:rsidP="00E97B87">
      <w:pPr>
        <w:rPr>
          <w:rFonts w:ascii="Arial" w:eastAsia="Arial" w:hAnsi="Arial" w:cs="Arial"/>
        </w:rPr>
      </w:pPr>
    </w:p>
    <w:p w14:paraId="40A3A99E" w14:textId="2CAAB6A3" w:rsidR="00E97B87" w:rsidRPr="00E97B87" w:rsidRDefault="00E97B87" w:rsidP="00E97B87">
      <w:pPr>
        <w:rPr>
          <w:rFonts w:ascii="Arial" w:eastAsia="Arial" w:hAnsi="Arial" w:cs="Arial"/>
        </w:rPr>
      </w:pPr>
    </w:p>
    <w:p w14:paraId="0F506A56" w14:textId="740DCAC2" w:rsidR="00E97B87" w:rsidRPr="00E97B87" w:rsidRDefault="00E97B87" w:rsidP="00E97B87">
      <w:pPr>
        <w:rPr>
          <w:rFonts w:ascii="Arial" w:eastAsia="Arial" w:hAnsi="Arial" w:cs="Arial"/>
        </w:rPr>
      </w:pPr>
    </w:p>
    <w:p w14:paraId="38B8AC8E" w14:textId="60579C46" w:rsidR="00E97B87" w:rsidRPr="00E97B87" w:rsidRDefault="00E97B87" w:rsidP="00E97B87">
      <w:pPr>
        <w:rPr>
          <w:rFonts w:ascii="Arial" w:eastAsia="Arial" w:hAnsi="Arial" w:cs="Arial"/>
        </w:rPr>
      </w:pPr>
    </w:p>
    <w:p w14:paraId="376A9E0D" w14:textId="26A255D8" w:rsidR="00E97B87" w:rsidRPr="00E97B87" w:rsidRDefault="00E97B87" w:rsidP="00E97B87">
      <w:pPr>
        <w:rPr>
          <w:rFonts w:ascii="Arial" w:eastAsia="Arial" w:hAnsi="Arial" w:cs="Arial"/>
        </w:rPr>
      </w:pPr>
    </w:p>
    <w:p w14:paraId="3D3D8EF3" w14:textId="0A36A6BE" w:rsidR="00E97B87" w:rsidRPr="00E97B87" w:rsidRDefault="00E97B87" w:rsidP="00E97B87">
      <w:pPr>
        <w:rPr>
          <w:rFonts w:ascii="Arial" w:eastAsia="Arial" w:hAnsi="Arial" w:cs="Arial"/>
        </w:rPr>
      </w:pPr>
    </w:p>
    <w:p w14:paraId="45F73A09" w14:textId="08439F2E" w:rsidR="00E97B87" w:rsidRDefault="00E97B87">
      <w:pPr>
        <w:rPr>
          <w:rFonts w:ascii="Arial" w:eastAsia="Arial" w:hAnsi="Arial" w:cs="Arial"/>
          <w:u w:color="000000"/>
        </w:rPr>
      </w:pPr>
    </w:p>
    <w:p w14:paraId="45249B92" w14:textId="01BCFB7E" w:rsidR="00E97B87" w:rsidRDefault="00E97B87">
      <w:pPr>
        <w:rPr>
          <w:rFonts w:ascii="Arial" w:eastAsia="Arial" w:hAnsi="Arial" w:cs="Arial"/>
          <w:u w:color="000000"/>
        </w:rPr>
      </w:pPr>
    </w:p>
    <w:p w14:paraId="11222A9B" w14:textId="0EB26D93" w:rsidR="00E97B87" w:rsidRDefault="00E97B87" w:rsidP="00E97B87">
      <w:pPr>
        <w:tabs>
          <w:tab w:val="left" w:pos="3460"/>
        </w:tabs>
        <w:rPr>
          <w:rFonts w:ascii="Arial" w:eastAsia="Arial" w:hAnsi="Arial" w:cs="Arial"/>
          <w:u w:color="000000"/>
        </w:rPr>
      </w:pPr>
      <w:r>
        <w:rPr>
          <w:rFonts w:ascii="Arial" w:eastAsia="Arial" w:hAnsi="Arial" w:cs="Arial"/>
          <w:u w:color="000000"/>
        </w:rPr>
        <w:tab/>
      </w:r>
    </w:p>
    <w:p w14:paraId="1A6DC987" w14:textId="77777777" w:rsidR="007E5192" w:rsidRDefault="007E5192">
      <w:pPr>
        <w:rPr>
          <w:rFonts w:ascii="Arial" w:eastAsia="Arial" w:hAnsi="Arial" w:cs="Arial"/>
        </w:rPr>
      </w:pPr>
    </w:p>
    <w:p w14:paraId="201F6EAD" w14:textId="77777777" w:rsidR="007E5192" w:rsidRDefault="007E5192">
      <w:pPr>
        <w:rPr>
          <w:rFonts w:ascii="Arial" w:eastAsia="Arial" w:hAnsi="Arial" w:cs="Arial"/>
        </w:rPr>
      </w:pPr>
      <w:r>
        <w:rPr>
          <w:rFonts w:ascii="Arial" w:eastAsia="Arial" w:hAnsi="Arial" w:cs="Arial"/>
        </w:rPr>
        <w:br w:type="page"/>
      </w:r>
    </w:p>
    <w:p w14:paraId="0AE00AD8" w14:textId="18732E9B" w:rsidR="00D224D2" w:rsidRDefault="007E5192">
      <w:pPr>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93240" behindDoc="0" locked="0" layoutInCell="1" allowOverlap="1" wp14:anchorId="48FC7B1A" wp14:editId="2BF00FAE">
            <wp:simplePos x="0" y="0"/>
            <wp:positionH relativeFrom="column">
              <wp:posOffset>-904672</wp:posOffset>
            </wp:positionH>
            <wp:positionV relativeFrom="paragraph">
              <wp:posOffset>-904672</wp:posOffset>
            </wp:positionV>
            <wp:extent cx="10058400" cy="7772362"/>
            <wp:effectExtent l="0" t="0" r="0" b="635"/>
            <wp:wrapNone/>
            <wp:docPr id="7182106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10684" name="Picture 718210684"/>
                    <pic:cNvPicPr/>
                  </pic:nvPicPr>
                  <pic:blipFill>
                    <a:blip r:embed="rId150">
                      <a:extLst>
                        <a:ext uri="{28A0092B-C50C-407E-A947-70E740481C1C}">
                          <a14:useLocalDpi xmlns:a14="http://schemas.microsoft.com/office/drawing/2010/main" val="0"/>
                        </a:ext>
                      </a:extLst>
                    </a:blip>
                    <a:stretch>
                      <a:fillRect/>
                    </a:stretch>
                  </pic:blipFill>
                  <pic:spPr>
                    <a:xfrm>
                      <a:off x="0" y="0"/>
                      <a:ext cx="10062698" cy="7775683"/>
                    </a:xfrm>
                    <a:prstGeom prst="rect">
                      <a:avLst/>
                    </a:prstGeom>
                  </pic:spPr>
                </pic:pic>
              </a:graphicData>
            </a:graphic>
            <wp14:sizeRelH relativeFrom="page">
              <wp14:pctWidth>0</wp14:pctWidth>
            </wp14:sizeRelH>
            <wp14:sizeRelV relativeFrom="page">
              <wp14:pctHeight>0</wp14:pctHeight>
            </wp14:sizeRelV>
          </wp:anchor>
        </w:drawing>
      </w:r>
      <w:r w:rsidR="00D224D2" w:rsidRPr="00E97B87">
        <w:rPr>
          <w:rFonts w:ascii="Arial" w:eastAsia="Arial" w:hAnsi="Arial" w:cs="Arial"/>
        </w:rPr>
        <w:br w:type="page"/>
      </w:r>
    </w:p>
    <w:p w14:paraId="7331C32E" w14:textId="03EF8FFA" w:rsidR="00EC6F27" w:rsidRDefault="00EC6F27" w:rsidP="00034157">
      <w:pPr>
        <w:pStyle w:val="Default"/>
        <w:rPr>
          <w:rFonts w:ascii="Arial" w:eastAsia="Arial" w:hAnsi="Arial" w:cs="Arial"/>
          <w:u w:color="000000"/>
        </w:rPr>
        <w:sectPr w:rsidR="00EC6F27" w:rsidSect="00F12E79">
          <w:pgSz w:w="15840" w:h="12240" w:orient="landscape"/>
          <w:pgMar w:top="1440" w:right="1440" w:bottom="1440" w:left="1440" w:header="708" w:footer="708" w:gutter="0"/>
          <w:cols w:space="708"/>
          <w:docGrid w:linePitch="360"/>
        </w:sectPr>
      </w:pP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891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69DF18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66616;mso-wrap-edited:f;mso-width-percent:0;mso-height-percent:0;mso-position-horizontal-relative:text;mso-position-vertical-relative:text;mso-width-percent:0;mso-height-percent:0">
            <v:imagedata r:id="rId152" o:title=""/>
          </v:shape>
          <o:OLEObject Type="Embed" ProgID="Word.Document.12" ShapeID="_x0000_s2050" DrawAspect="Content" ObjectID="_1774157886" r:id="rId153">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To start a claim, a Warranty Claim Form can be filled out and sent to Chameleon. If there are any questions, please contact Chameleon’s customer service at 1 (780) 454 4430 or at info@chamclad.com.</w:t>
      </w:r>
    </w:p>
    <w:p w14:paraId="0CDAAE14" w14:textId="77777777" w:rsidR="00342F2D" w:rsidRPr="002B7531" w:rsidRDefault="00342F2D" w:rsidP="00342F2D">
      <w:pPr>
        <w:pStyle w:val="BodyA"/>
        <w:spacing w:before="240"/>
        <w:rPr>
          <w:rFonts w:cs="Arial"/>
        </w:rPr>
      </w:pPr>
      <w:r w:rsidRPr="002B7531">
        <w:rPr>
          <w:rFonts w:cs="Arial"/>
        </w:rPr>
        <w:t>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the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ncluding, but not limited to failing to ensure proper spacing for expansion and contraction. When storing the product prior to installation, it is important that it is not left uninstalled in direct sunlight. Leaving uninstalled product in direct sunlight will void the Warranty.</w:t>
      </w:r>
    </w:p>
    <w:p w14:paraId="24E1209A"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4"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Any person to whom product is supplied under the terms of the Warranty shall only be entitled to benefits of the unexpired term of the Warranty applicable to the product originally installed.</w:t>
      </w:r>
    </w:p>
    <w:p w14:paraId="5562DE44"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581348">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581348">
      <w:pPr>
        <w:pStyle w:val="ListParagraph"/>
        <w:numPr>
          <w:ilvl w:val="0"/>
          <w:numId w:val="58"/>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581348">
      <w:pPr>
        <w:pStyle w:val="ListParagraph"/>
        <w:numPr>
          <w:ilvl w:val="0"/>
          <w:numId w:val="56"/>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5"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w:t>
      </w:r>
      <w:proofErr w:type="spellStart"/>
      <w:r w:rsidRPr="002B7531">
        <w:rPr>
          <w:rFonts w:cs="Arial"/>
        </w:rPr>
        <w:t>ChamClad</w:t>
      </w:r>
      <w:proofErr w:type="spellEnd"/>
      <w:r w:rsidRPr="002B7531">
        <w:rPr>
          <w:rFonts w:cs="Arial"/>
        </w:rPr>
        <w:t>®. When asked, the owner or transferee will be responsible to provide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581348">
      <w:pPr>
        <w:pStyle w:val="BodyA"/>
        <w:numPr>
          <w:ilvl w:val="0"/>
          <w:numId w:val="59"/>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w:t>
      </w: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proofErr w:type="spellStart"/>
      <w:r w:rsidRPr="001F1053">
        <w:rPr>
          <w:rFonts w:ascii="Arial" w:hAnsi="Arial" w:cs="Arial"/>
          <w:shd w:val="clear" w:color="auto" w:fill="FFFFFF"/>
          <w:lang w:val="en-US"/>
        </w:rPr>
        <w:t>ChamClad</w:t>
      </w:r>
      <w:proofErr w:type="spellEnd"/>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581348">
      <w:pPr>
        <w:pStyle w:val="Default"/>
        <w:numPr>
          <w:ilvl w:val="0"/>
          <w:numId w:val="60"/>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xml:space="preserve"> or caustic solvents to clean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panels as they can damage the panel finish and could void the warranty.  To avoid streaking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581348">
      <w:pPr>
        <w:pStyle w:val="Default"/>
        <w:numPr>
          <w:ilvl w:val="0"/>
          <w:numId w:val="60"/>
        </w:numPr>
        <w:jc w:val="both"/>
        <w:rPr>
          <w:rFonts w:ascii="Arial" w:eastAsia="Arial" w:hAnsi="Arial" w:cs="Arial"/>
        </w:rPr>
      </w:pPr>
      <w:r w:rsidRPr="001F1053">
        <w:rPr>
          <w:rFonts w:ascii="Arial" w:hAnsi="Arial" w:cs="Arial"/>
          <w:lang w:val="en-US"/>
        </w:rPr>
        <w:t>Follow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581348">
      <w:pPr>
        <w:pStyle w:val="Default"/>
        <w:numPr>
          <w:ilvl w:val="0"/>
          <w:numId w:val="60"/>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581348">
      <w:pPr>
        <w:pStyle w:val="Default"/>
        <w:numPr>
          <w:ilvl w:val="0"/>
          <w:numId w:val="60"/>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6"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57"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07 46 33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07 42 93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09 54 55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 xml:space="preserve">09 78 25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F12E7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BD8229" w14:textId="77777777" w:rsidR="00007541" w:rsidRDefault="00007541" w:rsidP="00A86D75">
      <w:r>
        <w:separator/>
      </w:r>
    </w:p>
  </w:endnote>
  <w:endnote w:type="continuationSeparator" w:id="0">
    <w:p w14:paraId="246834DD" w14:textId="77777777" w:rsidR="00007541" w:rsidRDefault="00007541" w:rsidP="00A86D75">
      <w:r>
        <w:continuationSeparator/>
      </w:r>
    </w:p>
  </w:endnote>
  <w:endnote w:type="continuationNotice" w:id="1">
    <w:p w14:paraId="1AD86B2F" w14:textId="77777777" w:rsidR="00007541" w:rsidRDefault="000075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5071B13" w14:textId="77777777" w:rsidR="00007541" w:rsidRDefault="00007541" w:rsidP="00A86D75">
      <w:r>
        <w:separator/>
      </w:r>
    </w:p>
  </w:footnote>
  <w:footnote w:type="continuationSeparator" w:id="0">
    <w:p w14:paraId="122C8B05" w14:textId="77777777" w:rsidR="00007541" w:rsidRDefault="00007541" w:rsidP="00A86D75">
      <w:r>
        <w:continuationSeparator/>
      </w:r>
    </w:p>
  </w:footnote>
  <w:footnote w:type="continuationNotice" w:id="1">
    <w:p w14:paraId="4D795854" w14:textId="77777777" w:rsidR="00007541" w:rsidRDefault="0000754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440A8D5E"/>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211" w:hanging="360"/>
      </w:pPr>
    </w:lvl>
    <w:lvl w:ilvl="3">
      <w:start w:val="1"/>
      <w:numFmt w:val="decimal"/>
      <w:pStyle w:val="Heading4"/>
      <w:lvlText w:val=".%4"/>
      <w:lvlJc w:val="left"/>
      <w:pPr>
        <w:tabs>
          <w:tab w:val="num" w:pos="2160"/>
        </w:tabs>
        <w:ind w:left="2160" w:hanging="720"/>
      </w:pPr>
      <w:rPr>
        <w:rFonts w:hint="default"/>
      </w:r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5301BC"/>
    <w:multiLevelType w:val="hybridMultilevel"/>
    <w:tmpl w:val="9468F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9"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8E4F63"/>
    <w:multiLevelType w:val="hybridMultilevel"/>
    <w:tmpl w:val="011AB552"/>
    <w:numStyleLink w:val="ImportedStyle5"/>
  </w:abstractNum>
  <w:abstractNum w:abstractNumId="47"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1F75E0C"/>
    <w:multiLevelType w:val="hybridMultilevel"/>
    <w:tmpl w:val="A17A5010"/>
    <w:numStyleLink w:val="ImportedStyle4"/>
  </w:abstractNum>
  <w:abstractNum w:abstractNumId="54" w15:restartNumberingAfterBreak="0">
    <w:nsid w:val="77D44ACD"/>
    <w:multiLevelType w:val="hybridMultilevel"/>
    <w:tmpl w:val="F754E916"/>
    <w:numStyleLink w:val="ImportedStyle10"/>
  </w:abstractNum>
  <w:abstractNum w:abstractNumId="55"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DC0C11"/>
    <w:multiLevelType w:val="hybridMultilevel"/>
    <w:tmpl w:val="361092D4"/>
    <w:numStyleLink w:val="ImportedStyle1"/>
  </w:abstractNum>
  <w:abstractNum w:abstractNumId="60"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7"/>
  </w:num>
  <w:num w:numId="3" w16cid:durableId="1551577432">
    <w:abstractNumId w:val="5"/>
  </w:num>
  <w:num w:numId="4" w16cid:durableId="1010446021">
    <w:abstractNumId w:val="56"/>
  </w:num>
  <w:num w:numId="5" w16cid:durableId="1200777146">
    <w:abstractNumId w:val="42"/>
  </w:num>
  <w:num w:numId="6" w16cid:durableId="450982470">
    <w:abstractNumId w:val="41"/>
    <w:lvlOverride w:ilvl="0">
      <w:startOverride w:val="2"/>
    </w:lvlOverride>
  </w:num>
  <w:num w:numId="7" w16cid:durableId="874125101">
    <w:abstractNumId w:val="44"/>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3"/>
    <w:lvlOverride w:ilvl="0">
      <w:lvl w:ilvl="0" w:tplc="E70EC0F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5"/>
  </w:num>
  <w:num w:numId="12" w16cid:durableId="1972243087">
    <w:abstractNumId w:val="46"/>
    <w:lvlOverride w:ilvl="0">
      <w:lvl w:ilvl="0" w:tplc="3C645216">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3"/>
  </w:num>
  <w:num w:numId="16" w16cid:durableId="1383288981">
    <w:abstractNumId w:val="36"/>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2"/>
  </w:num>
  <w:num w:numId="23" w16cid:durableId="1261723184">
    <w:abstractNumId w:val="50"/>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3"/>
  </w:num>
  <w:num w:numId="29" w16cid:durableId="1009065571">
    <w:abstractNumId w:val="14"/>
  </w:num>
  <w:num w:numId="30" w16cid:durableId="2063945035">
    <w:abstractNumId w:val="27"/>
  </w:num>
  <w:num w:numId="31" w16cid:durableId="2057702745">
    <w:abstractNumId w:val="39"/>
  </w:num>
  <w:num w:numId="32" w16cid:durableId="709570087">
    <w:abstractNumId w:val="17"/>
  </w:num>
  <w:num w:numId="33" w16cid:durableId="147063585">
    <w:abstractNumId w:val="40"/>
  </w:num>
  <w:num w:numId="34" w16cid:durableId="1839274742">
    <w:abstractNumId w:val="9"/>
  </w:num>
  <w:num w:numId="35" w16cid:durableId="986084716">
    <w:abstractNumId w:val="51"/>
  </w:num>
  <w:num w:numId="36" w16cid:durableId="102382986">
    <w:abstractNumId w:val="7"/>
  </w:num>
  <w:num w:numId="37" w16cid:durableId="505637279">
    <w:abstractNumId w:val="35"/>
  </w:num>
  <w:num w:numId="38" w16cid:durableId="1860271515">
    <w:abstractNumId w:val="2"/>
  </w:num>
  <w:num w:numId="39" w16cid:durableId="1709258244">
    <w:abstractNumId w:val="57"/>
  </w:num>
  <w:num w:numId="40" w16cid:durableId="260574934">
    <w:abstractNumId w:val="48"/>
  </w:num>
  <w:num w:numId="41" w16cid:durableId="1354845685">
    <w:abstractNumId w:val="49"/>
  </w:num>
  <w:num w:numId="42" w16cid:durableId="113863391">
    <w:abstractNumId w:val="30"/>
  </w:num>
  <w:num w:numId="43" w16cid:durableId="323893358">
    <w:abstractNumId w:val="19"/>
  </w:num>
  <w:num w:numId="44" w16cid:durableId="1143238322">
    <w:abstractNumId w:val="45"/>
  </w:num>
  <w:num w:numId="45" w16cid:durableId="1027871278">
    <w:abstractNumId w:val="12"/>
  </w:num>
  <w:num w:numId="46" w16cid:durableId="1292246914">
    <w:abstractNumId w:val="58"/>
  </w:num>
  <w:num w:numId="47" w16cid:durableId="1623488941">
    <w:abstractNumId w:val="34"/>
  </w:num>
  <w:num w:numId="48" w16cid:durableId="922494125">
    <w:abstractNumId w:val="23"/>
  </w:num>
  <w:num w:numId="49" w16cid:durableId="2118285456">
    <w:abstractNumId w:val="60"/>
  </w:num>
  <w:num w:numId="50" w16cid:durableId="890577825">
    <w:abstractNumId w:val="6"/>
  </w:num>
  <w:num w:numId="51" w16cid:durableId="719212517">
    <w:abstractNumId w:val="29"/>
  </w:num>
  <w:num w:numId="52" w16cid:durableId="1253661706">
    <w:abstractNumId w:val="32"/>
  </w:num>
  <w:num w:numId="53" w16cid:durableId="1215777366">
    <w:abstractNumId w:val="61"/>
  </w:num>
  <w:num w:numId="54" w16cid:durableId="1829011138">
    <w:abstractNumId w:val="13"/>
  </w:num>
  <w:num w:numId="55" w16cid:durableId="1848401884">
    <w:abstractNumId w:val="38"/>
  </w:num>
  <w:num w:numId="56" w16cid:durableId="751584026">
    <w:abstractNumId w:val="59"/>
  </w:num>
  <w:num w:numId="57" w16cid:durableId="1464158357">
    <w:abstractNumId w:val="54"/>
  </w:num>
  <w:num w:numId="58" w16cid:durableId="1891306880">
    <w:abstractNumId w:val="59"/>
    <w:lvlOverride w:ilvl="0">
      <w:startOverride w:val="15"/>
    </w:lvlOverride>
  </w:num>
  <w:num w:numId="59" w16cid:durableId="1386953668">
    <w:abstractNumId w:val="15"/>
  </w:num>
  <w:num w:numId="60" w16cid:durableId="1568538834">
    <w:abstractNumId w:val="47"/>
  </w:num>
  <w:num w:numId="61" w16cid:durableId="2015566893">
    <w:abstractNumId w:val="16"/>
  </w:num>
  <w:num w:numId="62" w16cid:durableId="3806360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1755085072">
    <w:abstractNumId w:val="31"/>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07541"/>
    <w:rsid w:val="0001124C"/>
    <w:rsid w:val="000122D6"/>
    <w:rsid w:val="00012A86"/>
    <w:rsid w:val="00013708"/>
    <w:rsid w:val="000137A1"/>
    <w:rsid w:val="000148C5"/>
    <w:rsid w:val="00015183"/>
    <w:rsid w:val="000155ED"/>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53A4"/>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4DCD"/>
    <w:rsid w:val="000E5098"/>
    <w:rsid w:val="000E6315"/>
    <w:rsid w:val="000E6E35"/>
    <w:rsid w:val="000E79B3"/>
    <w:rsid w:val="000F10C6"/>
    <w:rsid w:val="000F1CE9"/>
    <w:rsid w:val="000F1F9F"/>
    <w:rsid w:val="000F35F7"/>
    <w:rsid w:val="000F3A15"/>
    <w:rsid w:val="000F3AC1"/>
    <w:rsid w:val="000F4FD1"/>
    <w:rsid w:val="000F50CF"/>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305B"/>
    <w:rsid w:val="001B3BE3"/>
    <w:rsid w:val="001B728B"/>
    <w:rsid w:val="001B7FC1"/>
    <w:rsid w:val="001C004B"/>
    <w:rsid w:val="001C02F0"/>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41B6"/>
    <w:rsid w:val="00254524"/>
    <w:rsid w:val="00255833"/>
    <w:rsid w:val="002559CE"/>
    <w:rsid w:val="00255C2C"/>
    <w:rsid w:val="00255C5B"/>
    <w:rsid w:val="00257B8E"/>
    <w:rsid w:val="00257E4F"/>
    <w:rsid w:val="00260A7E"/>
    <w:rsid w:val="00260F8E"/>
    <w:rsid w:val="00261337"/>
    <w:rsid w:val="002614FC"/>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4076"/>
    <w:rsid w:val="003D408F"/>
    <w:rsid w:val="003D4673"/>
    <w:rsid w:val="003D5737"/>
    <w:rsid w:val="003D58D8"/>
    <w:rsid w:val="003D7074"/>
    <w:rsid w:val="003D75C4"/>
    <w:rsid w:val="003E15BD"/>
    <w:rsid w:val="003E367E"/>
    <w:rsid w:val="003E3760"/>
    <w:rsid w:val="003E4000"/>
    <w:rsid w:val="003E4244"/>
    <w:rsid w:val="003E4936"/>
    <w:rsid w:val="003E52C9"/>
    <w:rsid w:val="003E6414"/>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348"/>
    <w:rsid w:val="005817CE"/>
    <w:rsid w:val="00581B1D"/>
    <w:rsid w:val="00583752"/>
    <w:rsid w:val="0058513F"/>
    <w:rsid w:val="00585DD5"/>
    <w:rsid w:val="00586810"/>
    <w:rsid w:val="0058681C"/>
    <w:rsid w:val="005904A2"/>
    <w:rsid w:val="00591A50"/>
    <w:rsid w:val="00591E5F"/>
    <w:rsid w:val="00592974"/>
    <w:rsid w:val="00595350"/>
    <w:rsid w:val="00595DC8"/>
    <w:rsid w:val="00595E54"/>
    <w:rsid w:val="00596565"/>
    <w:rsid w:val="00596D23"/>
    <w:rsid w:val="00596FDA"/>
    <w:rsid w:val="005A014D"/>
    <w:rsid w:val="005A1112"/>
    <w:rsid w:val="005A1131"/>
    <w:rsid w:val="005A1A67"/>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3032"/>
    <w:rsid w:val="00653249"/>
    <w:rsid w:val="00653A83"/>
    <w:rsid w:val="0065406C"/>
    <w:rsid w:val="006544B0"/>
    <w:rsid w:val="00654BC7"/>
    <w:rsid w:val="006570F4"/>
    <w:rsid w:val="00661779"/>
    <w:rsid w:val="00661C21"/>
    <w:rsid w:val="006620D4"/>
    <w:rsid w:val="00662E44"/>
    <w:rsid w:val="006633BE"/>
    <w:rsid w:val="00663707"/>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4DD6"/>
    <w:rsid w:val="006C60BA"/>
    <w:rsid w:val="006C68DB"/>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B7871"/>
    <w:rsid w:val="007C07D3"/>
    <w:rsid w:val="007C1E80"/>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192"/>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EF8"/>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2E8C"/>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4634"/>
    <w:rsid w:val="00BA4637"/>
    <w:rsid w:val="00BA4881"/>
    <w:rsid w:val="00BA49E0"/>
    <w:rsid w:val="00BA60DF"/>
    <w:rsid w:val="00BB09FC"/>
    <w:rsid w:val="00BB12EE"/>
    <w:rsid w:val="00BB58FB"/>
    <w:rsid w:val="00BB6226"/>
    <w:rsid w:val="00BB7E12"/>
    <w:rsid w:val="00BC01CA"/>
    <w:rsid w:val="00BC042E"/>
    <w:rsid w:val="00BC07DD"/>
    <w:rsid w:val="00BC09F9"/>
    <w:rsid w:val="00BC0C23"/>
    <w:rsid w:val="00BC203E"/>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7790"/>
    <w:rsid w:val="00C17C46"/>
    <w:rsid w:val="00C2051A"/>
    <w:rsid w:val="00C2165E"/>
    <w:rsid w:val="00C2281B"/>
    <w:rsid w:val="00C22893"/>
    <w:rsid w:val="00C22FD4"/>
    <w:rsid w:val="00C23C98"/>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0A2"/>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D7B93"/>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230"/>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5BD6"/>
    <w:rsid w:val="00E01342"/>
    <w:rsid w:val="00E01BFB"/>
    <w:rsid w:val="00E01F18"/>
    <w:rsid w:val="00E02301"/>
    <w:rsid w:val="00E039D9"/>
    <w:rsid w:val="00E03E49"/>
    <w:rsid w:val="00E04978"/>
    <w:rsid w:val="00E05543"/>
    <w:rsid w:val="00E05C7C"/>
    <w:rsid w:val="00E06FAD"/>
    <w:rsid w:val="00E0779A"/>
    <w:rsid w:val="00E07A71"/>
    <w:rsid w:val="00E102ED"/>
    <w:rsid w:val="00E103F6"/>
    <w:rsid w:val="00E104F2"/>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114B"/>
    <w:rsid w:val="00F11B43"/>
    <w:rsid w:val="00F12E79"/>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806"/>
    <w:rsid w:val="00F45D74"/>
    <w:rsid w:val="00F4664F"/>
    <w:rsid w:val="00F47DBF"/>
    <w:rsid w:val="00F505AC"/>
    <w:rsid w:val="00F50674"/>
    <w:rsid w:val="00F52A75"/>
    <w:rsid w:val="00F547A9"/>
    <w:rsid w:val="00F556B4"/>
    <w:rsid w:val="00F568D8"/>
    <w:rsid w:val="00F56B8D"/>
    <w:rsid w:val="00F57D66"/>
    <w:rsid w:val="00F605FF"/>
    <w:rsid w:val="00F60AA9"/>
    <w:rsid w:val="00F60FB4"/>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50CB"/>
    <w:rsid w:val="00F761D8"/>
    <w:rsid w:val="00F80CFF"/>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ind w:left="108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theme" Target="theme/theme1.xm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emf"/><Relationship Id="rId5" Type="http://schemas.openxmlformats.org/officeDocument/2006/relationships/numbering" Target="numbering.xml"/><Relationship Id="rId95" Type="http://schemas.openxmlformats.org/officeDocument/2006/relationships/image" Target="media/image79.png"/><Relationship Id="rId160" Type="http://schemas.microsoft.com/office/2020/10/relationships/intelligence" Target="intelligence2.xm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0" Type="http://schemas.openxmlformats.org/officeDocument/2006/relationships/footer" Target="footer2.xml"/><Relationship Id="rId85" Type="http://schemas.openxmlformats.org/officeDocument/2006/relationships/image" Target="media/image69.png"/><Relationship Id="rId150" Type="http://schemas.openxmlformats.org/officeDocument/2006/relationships/image" Target="media/image125.emf"/><Relationship Id="rId155" Type="http://schemas.openxmlformats.org/officeDocument/2006/relationships/hyperlink" Target="mailto:info@chamclad.com" TargetMode="External"/><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png"/><Relationship Id="rId156" Type="http://schemas.openxmlformats.org/officeDocument/2006/relationships/hyperlink" Target="mailto:info@chamclad.com"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https://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emf"/><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package" Target="embeddings/Microsoft_Word_Document.docx"/><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hyperlink" Target="http://www.chamclad.com" TargetMode="External"/><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3EBFF257-2C08-487A-8BD1-3BC0F8D2A6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12558</Words>
  <Characters>71584</Characters>
  <Application>Microsoft Office Word</Application>
  <DocSecurity>8</DocSecurity>
  <Lines>596</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83975</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3</cp:revision>
  <cp:lastPrinted>2024-02-02T18:36:00Z</cp:lastPrinted>
  <dcterms:created xsi:type="dcterms:W3CDTF">2024-04-09T14:52:00Z</dcterms:created>
  <dcterms:modified xsi:type="dcterms:W3CDTF">2024-04-09T14:52:00Z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